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1470"/>
        <w:gridCol w:w="7860"/>
      </w:tblGrid>
      <w:tr w:rsidR="00FC3EE1" w:rsidRPr="00FC3EE1" w:rsidTr="00FC3EE1">
        <w:trPr>
          <w:jc w:val="center"/>
        </w:trPr>
        <w:tc>
          <w:tcPr>
            <w:tcW w:w="9330" w:type="dxa"/>
            <w:gridSpan w:val="2"/>
            <w:tcBorders>
              <w:top w:val="double" w:sz="4" w:space="0" w:color="003399"/>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inherit" w:eastAsia="Times New Roman" w:hAnsi="inherit" w:cs="Times New Roman"/>
                <w:b/>
                <w:bCs/>
                <w:sz w:val="30"/>
                <w:szCs w:val="30"/>
                <w:bdr w:val="none" w:sz="0" w:space="0" w:color="auto" w:frame="1"/>
              </w:rPr>
              <w:br/>
            </w:r>
            <w:r w:rsidRPr="00FC3EE1">
              <w:rPr>
                <w:rFonts w:ascii="Calibri Light" w:eastAsia="Times New Roman" w:hAnsi="Calibri Light" w:cs="Calibri Light"/>
                <w:b/>
                <w:bCs/>
                <w:color w:val="003399"/>
                <w:sz w:val="4"/>
                <w:szCs w:val="4"/>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noProof/>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1276350" cy="800100"/>
                  <wp:effectExtent l="0" t="0" r="0" b="0"/>
                  <wp:wrapSquare wrapText="bothSides"/>
                  <wp:docPr id="2" name="Picture 2" descr="https://attachments.office.net/owa/m.zuidersma%40umcg.nl/service.svc/s/GetAttachmentThumbnail?id=AAMkADUwMGNlOTk5LWQwOTYtNGJhOC04NWJhLTU1NWI5Y2I2YTQ3MABGAAAAAADLCTC52eKDR5Z6KzY5B26eBwCgf92FVFnSR4OfquOJTH3mAAAK3Bi9AACJojj%2F7tKlSarU%2F29yOpqBAAAezjxDAAABEgAQAKr8vBXSWKBHuAT8ZERaLEU%3D&amp;thumbnailType=2&amp;token=eyJhbGciOiJSUzI1NiIsImtpZCI6IkZBRDY1NDI2MkM2QUYyOTYxQUExRThDQUI3OEZGMUIyNzBFNzA3RTkiLCJ0eXAiOiJKV1QiLCJ4NXQiOiItdFpVSml4cThwWWFvZWpLdDRfeHNuRG5CLWsifQ.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.K8fqZXb3e1mamXbJ1eV2RfO1w27WawWWKURmLLtm-PPfixUNmtuHqXSQztyb-sWinnMCtaauuH-9P8Bgwaqam1xdlggKic3ED1bd9BypzZQNLUChevU_y1dpi4crTo_okKSwip4B59H9xOTr5e01-VUUDW5c6hd4iQj24he4sIsSsZNdPfUQ1hDyQVZtLBac2IFM5me5NsSew3GPcAW-MPGQc4KeExH-Wsc85UgY1MZkTicVOLtEcP9tZLC8ZDOWOOEWDCcRx7MbZwe8XBg3cG_AkX_zII-b001iiw6COK64HDjgeb489JHp_t8uSdGQUeecVxHF4q7d8bLxbFnGwg&amp;X-OWA-CANARY=-QVD8tFJPkGzFW1af1-0gwB44Dq9a9oYyhXMbijSBcVzMAX889oVbiqcLA4-eRZtGq-1Tg3WyXQ.&amp;owa=outlook.office.com&amp;scriptVer=20220715009.08&amp;animation=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chments.office.net/owa/m.zuidersma%40umcg.nl/service.svc/s/GetAttachmentThumbnail?id=AAMkADUwMGNlOTk5LWQwOTYtNGJhOC04NWJhLTU1NWI5Y2I2YTQ3MABGAAAAAADLCTC52eKDR5Z6KzY5B26eBwCgf92FVFnSR4OfquOJTH3mAAAK3Bi9AACJojj%2F7tKlSarU%2F29yOpqBAAAezjxDAAABEgAQAKr8vBXSWKBHuAT8ZERaLEU%3D&amp;thumbnailType=2&amp;token=eyJhbGciOiJSUzI1NiIsImtpZCI6IkZBRDY1NDI2MkM2QUYyOTYxQUExRThDQUI3OEZGMUIyNzBFNzA3RTkiLCJ0eXAiOiJKV1QiLCJ4NXQiOiItdFpVSml4cThwWWFvZWpLdDRfeHNuRG5CLWsifQ.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.K8fqZXb3e1mamXbJ1eV2RfO1w27WawWWKURmLLtm-PPfixUNmtuHqXSQztyb-sWinnMCtaauuH-9P8Bgwaqam1xdlggKic3ED1bd9BypzZQNLUChevU_y1dpi4crTo_okKSwip4B59H9xOTr5e01-VUUDW5c6hd4iQj24he4sIsSsZNdPfUQ1hDyQVZtLBac2IFM5me5NsSew3GPcAW-MPGQc4KeExH-Wsc85UgY1MZkTicVOLtEcP9tZLC8ZDOWOOEWDCcRx7MbZwe8XBg3cG_AkX_zII-b001iiw6COK64HDjgeb489JHp_t8uSdGQUeecVxHF4q7d8bLxbFnGwg&amp;X-OWA-CANARY=-QVD8tFJPkGzFW1af1-0gwB44Dq9a9oYyhXMbijSBcVzMAX889oVbiqcLA4-eRZtGq-1Tg3WyXQ.&amp;owa=outlook.office.com&amp;scriptVer=20220715009.08&amp;animation=tr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tgtFrame="_blank" w:tooltip="Original URL: https://ilab-psychiatry.nl/. Click or tap if you trust this link." w:history="1">
              <w:proofErr w:type="spellStart"/>
              <w:r w:rsidRPr="00FC3EE1">
                <w:rPr>
                  <w:rFonts w:ascii="Arial Black" w:eastAsia="Times New Roman" w:hAnsi="Arial Black" w:cs="Calibri"/>
                  <w:b/>
                  <w:bCs/>
                  <w:color w:val="003399"/>
                  <w:sz w:val="40"/>
                  <w:szCs w:val="40"/>
                  <w:u w:val="single"/>
                  <w:bdr w:val="none" w:sz="0" w:space="0" w:color="auto" w:frame="1"/>
                </w:rPr>
                <w:t>iLab</w:t>
              </w:r>
              <w:proofErr w:type="spellEnd"/>
            </w:hyperlink>
            <w:r w:rsidRPr="00FC3EE1">
              <w:rPr>
                <w:rFonts w:ascii="Arial Black" w:eastAsia="Times New Roman" w:hAnsi="Arial Black" w:cs="Calibri"/>
                <w:b/>
                <w:bCs/>
                <w:color w:val="003399"/>
                <w:sz w:val="40"/>
                <w:szCs w:val="40"/>
                <w:bdr w:val="none" w:sz="0" w:space="0" w:color="auto" w:frame="1"/>
              </w:rPr>
              <w:t> Newsletter</w:t>
            </w:r>
          </w:p>
          <w:p w:rsidR="00FC3EE1" w:rsidRPr="00FC3EE1" w:rsidRDefault="00FC3EE1" w:rsidP="00FC3EE1">
            <w:pPr>
              <w:spacing w:after="0" w:line="240" w:lineRule="auto"/>
              <w:rPr>
                <w:rFonts w:ascii="Calibri" w:eastAsia="Times New Roman" w:hAnsi="Calibri" w:cs="Calibri"/>
              </w:rPr>
            </w:pPr>
            <w:r w:rsidRPr="00FC3EE1">
              <w:rPr>
                <w:rFonts w:ascii="Arial Black" w:eastAsia="Times New Roman" w:hAnsi="Arial Black" w:cs="Calibri"/>
                <w:b/>
                <w:bCs/>
                <w:i/>
                <w:iCs/>
                <w:color w:val="1F497D"/>
                <w:sz w:val="32"/>
                <w:szCs w:val="32"/>
                <w:bdr w:val="none" w:sz="0" w:space="0" w:color="auto" w:frame="1"/>
              </w:rPr>
              <w:t>July </w:t>
            </w:r>
            <w:r w:rsidRPr="00FC3EE1">
              <w:rPr>
                <w:rFonts w:ascii="Arial Black" w:eastAsia="Times New Roman" w:hAnsi="Arial Black" w:cs="Calibri"/>
                <w:b/>
                <w:bCs/>
                <w:i/>
                <w:iCs/>
                <w:color w:val="003399"/>
                <w:sz w:val="32"/>
                <w:szCs w:val="32"/>
                <w:bdr w:val="none" w:sz="0" w:space="0" w:color="auto" w:frame="1"/>
              </w:rPr>
              <w:t>2022</w:t>
            </w:r>
          </w:p>
          <w:p w:rsidR="00FC3EE1" w:rsidRPr="00FC3EE1" w:rsidRDefault="00FC3EE1" w:rsidP="00FC3EE1">
            <w:pPr>
              <w:spacing w:after="0" w:line="240" w:lineRule="auto"/>
              <w:rPr>
                <w:rFonts w:ascii="Calibri" w:eastAsia="Times New Roman" w:hAnsi="Calibri" w:cs="Calibri"/>
              </w:rPr>
            </w:pPr>
            <w:hyperlink r:id="rId7" w:tgtFrame="_blank" w:tooltip="Original URL: https://ilab-psychiatry.nl/. Click or tap if you trust this link." w:history="1">
              <w:r w:rsidRPr="00FC3EE1">
                <w:rPr>
                  <w:rFonts w:ascii="inherit" w:eastAsia="Times New Roman" w:hAnsi="inherit" w:cs="Calibri"/>
                  <w:color w:val="003399"/>
                  <w:sz w:val="20"/>
                  <w:szCs w:val="20"/>
                  <w:u w:val="single"/>
                  <w:bdr w:val="none" w:sz="0" w:space="0" w:color="auto" w:frame="1"/>
                </w:rPr>
                <w:t>https://ilab-psychiatry.nl/</w:t>
              </w:r>
            </w:hyperlink>
          </w:p>
          <w:p w:rsidR="00FC3EE1" w:rsidRPr="00FC3EE1" w:rsidRDefault="00FC3EE1" w:rsidP="00FC3EE1">
            <w:pPr>
              <w:spacing w:after="0" w:line="240" w:lineRule="auto"/>
              <w:rPr>
                <w:rFonts w:ascii="Calibri" w:eastAsia="Times New Roman" w:hAnsi="Calibri" w:cs="Calibri"/>
              </w:rPr>
            </w:pPr>
            <w:r w:rsidRPr="00FC3EE1">
              <w:rPr>
                <w:rFonts w:ascii="inherit" w:eastAsia="Times New Roman" w:hAnsi="inherit" w:cs="Calibri"/>
                <w:color w:val="003399"/>
                <w:sz w:val="2"/>
                <w:szCs w:val="2"/>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News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FF0000"/>
                <w:bdr w:val="none" w:sz="0" w:space="0" w:color="auto" w:frame="1"/>
              </w:rPr>
              <w:t xml:space="preserve">New initiative of the </w:t>
            </w:r>
            <w:proofErr w:type="spellStart"/>
            <w:r w:rsidRPr="00FC3EE1">
              <w:rPr>
                <w:rFonts w:ascii="Calibri" w:eastAsia="Times New Roman" w:hAnsi="Calibri" w:cs="Calibri"/>
                <w:color w:val="FF0000"/>
                <w:bdr w:val="none" w:sz="0" w:space="0" w:color="auto" w:frame="1"/>
              </w:rPr>
              <w:t>iLab</w:t>
            </w:r>
            <w:proofErr w:type="spellEnd"/>
            <w:r w:rsidRPr="00FC3EE1">
              <w:rPr>
                <w:rFonts w:ascii="Calibri" w:eastAsia="Times New Roman" w:hAnsi="Calibri" w:cs="Calibri"/>
                <w:color w:val="FF0000"/>
                <w:bdr w:val="none" w:sz="0" w:space="0" w:color="auto" w:frame="1"/>
              </w:rPr>
              <w:t xml:space="preserve"> about meetings Experience Sampling Method (</w:t>
            </w:r>
            <w:r w:rsidRPr="00FC3EE1">
              <w:rPr>
                <w:rFonts w:ascii="Calibri" w:eastAsia="Times New Roman" w:hAnsi="Calibri" w:cs="Calibri"/>
                <w:b/>
                <w:bCs/>
                <w:color w:val="FF0000"/>
                <w:bdr w:val="none" w:sz="0" w:space="0" w:color="auto" w:frame="1"/>
              </w:rPr>
              <w:t>ESM</w:t>
            </w:r>
            <w:r w:rsidRPr="00FC3EE1">
              <w:rPr>
                <w:rFonts w:ascii="Calibri" w:eastAsia="Times New Roman" w:hAnsi="Calibri" w:cs="Calibri"/>
                <w:color w:val="FF0000"/>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ESM meetings – now ESM advisory groups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The ESM in clinical practice meeting will be split into 2 separate bi-monthly meetings with different goals, to better suit the needs of all (potential) participants.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1. ESM clinical practice advisory group</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A place to share experiences and encountered issues on  the integration of ESM in clinical practice. This includes the development, implementation and evaluation of ESM-based tools for clinical practice, as well as ESM-based interventions. Researchers and clinicians come together to share insights and experience, and can discuss problems through informal presentations.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FF0000"/>
                <w:bdr w:val="none" w:sz="0" w:space="0" w:color="auto" w:frame="1"/>
              </w:rPr>
              <w:t>Dates 2022</w:t>
            </w:r>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September 22</w:t>
            </w:r>
            <w:r w:rsidRPr="00FC3EE1">
              <w:rPr>
                <w:rFonts w:ascii="Calibri" w:eastAsia="Times New Roman" w:hAnsi="Calibri" w:cs="Calibri"/>
                <w:color w:val="003399"/>
                <w:bdr w:val="none" w:sz="0" w:space="0" w:color="auto" w:frame="1"/>
                <w:vertAlign w:val="superscript"/>
              </w:rPr>
              <w:t>nd</w:t>
            </w:r>
            <w:r w:rsidRPr="00FC3EE1">
              <w:rPr>
                <w:rFonts w:ascii="Calibri" w:eastAsia="Times New Roman" w:hAnsi="Calibri" w:cs="Calibri"/>
                <w:color w:val="003399"/>
                <w:bdr w:val="none" w:sz="0" w:space="0" w:color="auto" w:frame="1"/>
              </w:rPr>
              <w:t>, 13:00</w:t>
            </w:r>
            <w:r w:rsidRPr="00FC3EE1">
              <w:rPr>
                <w:rFonts w:ascii="Calibri" w:eastAsia="Times New Roman" w:hAnsi="Calibri" w:cs="Calibri"/>
                <w:color w:val="1F497D"/>
                <w:bdr w:val="none" w:sz="0" w:space="0" w:color="auto" w:frame="1"/>
              </w:rPr>
              <w:t> - </w:t>
            </w:r>
            <w:r w:rsidRPr="00FC3EE1">
              <w:rPr>
                <w:rFonts w:ascii="Calibri" w:eastAsia="Times New Roman" w:hAnsi="Calibri" w:cs="Calibri"/>
                <w:color w:val="003399"/>
                <w:bdr w:val="none" w:sz="0" w:space="0" w:color="auto" w:frame="1"/>
              </w:rPr>
              <w:t>14:00</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November 24</w:t>
            </w:r>
            <w:r w:rsidRPr="00FC3EE1">
              <w:rPr>
                <w:rFonts w:ascii="Calibri" w:eastAsia="Times New Roman" w:hAnsi="Calibri" w:cs="Calibri"/>
                <w:color w:val="003399"/>
                <w:bdr w:val="none" w:sz="0" w:space="0" w:color="auto" w:frame="1"/>
                <w:vertAlign w:val="superscript"/>
              </w:rPr>
              <w:t>th</w:t>
            </w:r>
            <w:r w:rsidRPr="00FC3EE1">
              <w:rPr>
                <w:rFonts w:ascii="Calibri" w:eastAsia="Times New Roman" w:hAnsi="Calibri" w:cs="Calibri"/>
                <w:color w:val="003399"/>
                <w:bdr w:val="none" w:sz="0" w:space="0" w:color="auto" w:frame="1"/>
              </w:rPr>
              <w:t> , 13:00</w:t>
            </w:r>
            <w:r w:rsidRPr="00FC3EE1">
              <w:rPr>
                <w:rFonts w:ascii="Calibri" w:eastAsia="Times New Roman" w:hAnsi="Calibri" w:cs="Calibri"/>
                <w:color w:val="1F497D"/>
                <w:bdr w:val="none" w:sz="0" w:space="0" w:color="auto" w:frame="1"/>
              </w:rPr>
              <w:t> - </w:t>
            </w:r>
            <w:r w:rsidRPr="00FC3EE1">
              <w:rPr>
                <w:rFonts w:ascii="Calibri" w:eastAsia="Times New Roman" w:hAnsi="Calibri" w:cs="Calibri"/>
                <w:color w:val="003399"/>
                <w:bdr w:val="none" w:sz="0" w:space="0" w:color="auto" w:frame="1"/>
              </w:rPr>
              <w:t>14:00</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How: sign up for this meeting by sending an e-mail the organizer/chair Dr. </w:t>
            </w:r>
            <w:proofErr w:type="spellStart"/>
            <w:r w:rsidRPr="00FC3EE1">
              <w:rPr>
                <w:rFonts w:ascii="Calibri" w:eastAsia="Times New Roman" w:hAnsi="Calibri" w:cs="Calibri"/>
                <w:color w:val="003399"/>
                <w:bdr w:val="none" w:sz="0" w:space="0" w:color="auto" w:frame="1"/>
              </w:rPr>
              <w:t>Sanne</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Booij</w:t>
            </w:r>
            <w:proofErr w:type="spellEnd"/>
            <w:r w:rsidRPr="00FC3EE1">
              <w:rPr>
                <w:rFonts w:ascii="Calibri" w:eastAsia="Times New Roman" w:hAnsi="Calibri" w:cs="Calibri"/>
                <w:color w:val="003399"/>
                <w:bdr w:val="none" w:sz="0" w:space="0" w:color="auto" w:frame="1"/>
              </w:rPr>
              <w:t xml:space="preserve"> (</w:t>
            </w:r>
            <w:hyperlink r:id="rId8" w:tgtFrame="_blank" w:history="1">
              <w:r w:rsidRPr="00FC3EE1">
                <w:rPr>
                  <w:rFonts w:ascii="Calibri" w:eastAsia="Times New Roman" w:hAnsi="Calibri" w:cs="Calibri"/>
                  <w:color w:val="003399"/>
                  <w:u w:val="single"/>
                  <w:bdr w:val="none" w:sz="0" w:space="0" w:color="auto" w:frame="1"/>
                </w:rPr>
                <w:t>s.h.booij@umcg.nl</w:t>
              </w:r>
            </w:hyperlink>
            <w:r w:rsidRPr="00FC3EE1">
              <w:rPr>
                <w:rFonts w:ascii="Calibri" w:eastAsia="Times New Roman" w:hAnsi="Calibri" w:cs="Calibri"/>
                <w:color w:val="003399"/>
                <w:bdr w:val="none" w:sz="0" w:space="0" w:color="auto" w:frame="1"/>
              </w:rPr>
              <w:t xml:space="preserve">) or Dr. </w:t>
            </w:r>
            <w:proofErr w:type="spellStart"/>
            <w:r w:rsidRPr="00FC3EE1">
              <w:rPr>
                <w:rFonts w:ascii="Calibri" w:eastAsia="Times New Roman" w:hAnsi="Calibri" w:cs="Calibri"/>
                <w:color w:val="003399"/>
                <w:bdr w:val="none" w:sz="0" w:space="0" w:color="auto" w:frame="1"/>
              </w:rPr>
              <w:t>Marij</w:t>
            </w:r>
            <w:proofErr w:type="spellEnd"/>
            <w:r w:rsidRPr="00FC3EE1">
              <w:rPr>
                <w:rFonts w:ascii="Calibri" w:eastAsia="Times New Roman" w:hAnsi="Calibri" w:cs="Calibri"/>
                <w:color w:val="003399"/>
                <w:bdr w:val="none" w:sz="0" w:space="0" w:color="auto" w:frame="1"/>
              </w:rPr>
              <w:t xml:space="preserve"> Zuidersma (</w:t>
            </w:r>
            <w:hyperlink r:id="rId9" w:tgtFrame="_blank" w:history="1">
              <w:r w:rsidRPr="00FC3EE1">
                <w:rPr>
                  <w:rFonts w:ascii="Calibri" w:eastAsia="Times New Roman" w:hAnsi="Calibri" w:cs="Calibri"/>
                  <w:color w:val="003399"/>
                  <w:u w:val="single"/>
                  <w:bdr w:val="none" w:sz="0" w:space="0" w:color="auto" w:frame="1"/>
                </w:rPr>
                <w:t>m.zuidersma@umcg.nl</w:t>
              </w:r>
            </w:hyperlink>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2. ESM methodology advisory group</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The ‘ESM methodology advisory group’ is a new initiative of the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 Many ESM researchers are facing difficult choices on ESM items, study design, and statistics when conducting ESM research. This advisory group is a platform where both basic and advanced methodological questions can be asked and discussed. Example topics are feasibility, formulation of ESM questions, sampling frequency, statistical models, parameter choices.  It is a place to share knowledge and experience with each other. There is also the option to provide a brief presentation about your study and to introduce a series of encountered issues/questions/solutions.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FF0000"/>
                <w:bdr w:val="none" w:sz="0" w:space="0" w:color="auto" w:frame="1"/>
              </w:rPr>
              <w:t>Dates 2022</w:t>
            </w:r>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June 23</w:t>
            </w:r>
            <w:r w:rsidRPr="00FC3EE1">
              <w:rPr>
                <w:rFonts w:ascii="Calibri" w:eastAsia="Times New Roman" w:hAnsi="Calibri" w:cs="Calibri"/>
                <w:color w:val="003399"/>
                <w:bdr w:val="none" w:sz="0" w:space="0" w:color="auto" w:frame="1"/>
                <w:vertAlign w:val="superscript"/>
              </w:rPr>
              <w:t>rd</w:t>
            </w:r>
            <w:r w:rsidRPr="00FC3EE1">
              <w:rPr>
                <w:rFonts w:ascii="Calibri" w:eastAsia="Times New Roman" w:hAnsi="Calibri" w:cs="Calibri"/>
                <w:color w:val="003399"/>
                <w:bdr w:val="none" w:sz="0" w:space="0" w:color="auto" w:frame="1"/>
              </w:rPr>
              <w:t> , 13:00</w:t>
            </w:r>
            <w:r w:rsidRPr="00FC3EE1">
              <w:rPr>
                <w:rFonts w:ascii="Calibri" w:eastAsia="Times New Roman" w:hAnsi="Calibri" w:cs="Calibri"/>
                <w:color w:val="1F497D"/>
                <w:bdr w:val="none" w:sz="0" w:space="0" w:color="auto" w:frame="1"/>
              </w:rPr>
              <w:t> - </w:t>
            </w:r>
            <w:r w:rsidRPr="00FC3EE1">
              <w:rPr>
                <w:rFonts w:ascii="Calibri" w:eastAsia="Times New Roman" w:hAnsi="Calibri" w:cs="Calibri"/>
                <w:color w:val="003399"/>
                <w:bdr w:val="none" w:sz="0" w:space="0" w:color="auto" w:frame="1"/>
              </w:rPr>
              <w:t>14:00</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September 1</w:t>
            </w:r>
            <w:r w:rsidRPr="00FC3EE1">
              <w:rPr>
                <w:rFonts w:ascii="Calibri" w:eastAsia="Times New Roman" w:hAnsi="Calibri" w:cs="Calibri"/>
                <w:color w:val="003399"/>
                <w:bdr w:val="none" w:sz="0" w:space="0" w:color="auto" w:frame="1"/>
                <w:vertAlign w:val="superscript"/>
              </w:rPr>
              <w:t>st</w:t>
            </w:r>
            <w:r w:rsidRPr="00FC3EE1">
              <w:rPr>
                <w:rFonts w:ascii="Calibri" w:eastAsia="Times New Roman" w:hAnsi="Calibri" w:cs="Calibri"/>
                <w:color w:val="003399"/>
                <w:bdr w:val="none" w:sz="0" w:space="0" w:color="auto" w:frame="1"/>
              </w:rPr>
              <w:t>, 13:00</w:t>
            </w:r>
            <w:r w:rsidRPr="00FC3EE1">
              <w:rPr>
                <w:rFonts w:ascii="Calibri" w:eastAsia="Times New Roman" w:hAnsi="Calibri" w:cs="Calibri"/>
                <w:color w:val="1F497D"/>
                <w:bdr w:val="none" w:sz="0" w:space="0" w:color="auto" w:frame="1"/>
              </w:rPr>
              <w:t> - </w:t>
            </w:r>
            <w:r w:rsidRPr="00FC3EE1">
              <w:rPr>
                <w:rFonts w:ascii="Calibri" w:eastAsia="Times New Roman" w:hAnsi="Calibri" w:cs="Calibri"/>
                <w:color w:val="003399"/>
                <w:bdr w:val="none" w:sz="0" w:space="0" w:color="auto" w:frame="1"/>
              </w:rPr>
              <w:t>14:00</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October 27</w:t>
            </w:r>
            <w:r w:rsidRPr="00FC3EE1">
              <w:rPr>
                <w:rFonts w:ascii="Calibri" w:eastAsia="Times New Roman" w:hAnsi="Calibri" w:cs="Calibri"/>
                <w:color w:val="003399"/>
                <w:bdr w:val="none" w:sz="0" w:space="0" w:color="auto" w:frame="1"/>
                <w:vertAlign w:val="superscript"/>
              </w:rPr>
              <w:t>th</w:t>
            </w:r>
            <w:r w:rsidRPr="00FC3EE1">
              <w:rPr>
                <w:rFonts w:ascii="Calibri" w:eastAsia="Times New Roman" w:hAnsi="Calibri" w:cs="Calibri"/>
                <w:color w:val="003399"/>
                <w:bdr w:val="none" w:sz="0" w:space="0" w:color="auto" w:frame="1"/>
              </w:rPr>
              <w:t> , 13:00</w:t>
            </w:r>
            <w:r w:rsidRPr="00FC3EE1">
              <w:rPr>
                <w:rFonts w:ascii="Calibri" w:eastAsia="Times New Roman" w:hAnsi="Calibri" w:cs="Calibri"/>
                <w:color w:val="1F497D"/>
                <w:bdr w:val="none" w:sz="0" w:space="0" w:color="auto" w:frame="1"/>
              </w:rPr>
              <w:t> - </w:t>
            </w:r>
            <w:r w:rsidRPr="00FC3EE1">
              <w:rPr>
                <w:rFonts w:ascii="Calibri" w:eastAsia="Times New Roman" w:hAnsi="Calibri" w:cs="Calibri"/>
                <w:color w:val="003399"/>
                <w:bdr w:val="none" w:sz="0" w:space="0" w:color="auto" w:frame="1"/>
              </w:rPr>
              <w:t>14:00</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December: holidays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How: sign up for this meeting by sending an e-mail the organizer/chair Dr. Evelien </w:t>
            </w:r>
            <w:proofErr w:type="spellStart"/>
            <w:r w:rsidRPr="00FC3EE1">
              <w:rPr>
                <w:rFonts w:ascii="Calibri" w:eastAsia="Times New Roman" w:hAnsi="Calibri" w:cs="Calibri"/>
                <w:color w:val="003399"/>
                <w:bdr w:val="none" w:sz="0" w:space="0" w:color="auto" w:frame="1"/>
              </w:rPr>
              <w:t>Snippe</w:t>
            </w:r>
            <w:proofErr w:type="spellEnd"/>
            <w:r w:rsidRPr="00FC3EE1">
              <w:rPr>
                <w:rFonts w:ascii="Calibri" w:eastAsia="Times New Roman" w:hAnsi="Calibri" w:cs="Calibri"/>
                <w:color w:val="003399"/>
                <w:bdr w:val="none" w:sz="0" w:space="0" w:color="auto" w:frame="1"/>
              </w:rPr>
              <w:t xml:space="preserve"> (</w:t>
            </w:r>
            <w:hyperlink r:id="rId10" w:tgtFrame="_blank" w:history="1">
              <w:r w:rsidRPr="00FC3EE1">
                <w:rPr>
                  <w:rFonts w:ascii="Calibri" w:eastAsia="Times New Roman" w:hAnsi="Calibri" w:cs="Calibri"/>
                  <w:color w:val="003399"/>
                  <w:u w:val="single"/>
                  <w:bdr w:val="none" w:sz="0" w:space="0" w:color="auto" w:frame="1"/>
                </w:rPr>
                <w:t>e.snippe01@umcg.nl</w:t>
              </w:r>
            </w:hyperlink>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Agenda</w:t>
            </w:r>
          </w:p>
          <w:tbl>
            <w:tblPr>
              <w:tblW w:w="11448" w:type="dxa"/>
              <w:tblCellMar>
                <w:left w:w="0" w:type="dxa"/>
                <w:right w:w="0" w:type="dxa"/>
              </w:tblCellMar>
              <w:tblLook w:val="04A0" w:firstRow="1" w:lastRow="0" w:firstColumn="1" w:lastColumn="0" w:noHBand="0" w:noVBand="1"/>
            </w:tblPr>
            <w:tblGrid>
              <w:gridCol w:w="1945"/>
              <w:gridCol w:w="9503"/>
            </w:tblGrid>
            <w:tr w:rsidR="00FC3EE1" w:rsidRPr="00FC3EE1">
              <w:tc>
                <w:tcPr>
                  <w:tcW w:w="1945" w:type="dxa"/>
                  <w:tcBorders>
                    <w:top w:val="single" w:sz="8" w:space="0" w:color="DEEAF6"/>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Title:</w:t>
                  </w:r>
                </w:p>
              </w:tc>
              <w:tc>
                <w:tcPr>
                  <w:tcW w:w="9503"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ESM methodology advisory group </w:t>
                  </w:r>
                  <w:r w:rsidRPr="00FC3EE1">
                    <w:rPr>
                      <w:rFonts w:ascii="Calibri" w:eastAsia="Times New Roman" w:hAnsi="Calibri" w:cs="Calibri"/>
                      <w:i/>
                      <w:iCs/>
                      <w:color w:val="003399"/>
                      <w:bdr w:val="none" w:sz="0" w:space="0" w:color="auto" w:frame="1"/>
                    </w:rPr>
                    <w:t>(see also </w:t>
                  </w:r>
                  <w:r w:rsidRPr="00FC3EE1">
                    <w:rPr>
                      <w:rFonts w:ascii="Calibri" w:eastAsia="Times New Roman" w:hAnsi="Calibri" w:cs="Calibri"/>
                      <w:i/>
                      <w:iCs/>
                      <w:color w:val="FF0000"/>
                      <w:bdr w:val="none" w:sz="0" w:space="0" w:color="auto" w:frame="1"/>
                    </w:rPr>
                    <w:t>‘’News’’</w:t>
                  </w:r>
                  <w:r w:rsidRPr="00FC3EE1">
                    <w:rPr>
                      <w:rFonts w:ascii="Calibri" w:eastAsia="Times New Roman" w:hAnsi="Calibri" w:cs="Calibri"/>
                      <w:i/>
                      <w:iCs/>
                      <w:color w:val="003399"/>
                      <w:bdr w:val="none" w:sz="0" w:space="0" w:color="auto" w:frame="1"/>
                    </w:rPr>
                    <w:t>)</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Date</w:t>
                  </w:r>
                  <w:r w:rsidRPr="00FC3EE1">
                    <w:rPr>
                      <w:rFonts w:ascii="Calibri" w:eastAsia="Times New Roman" w:hAnsi="Calibri" w:cs="Calibri"/>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September 1</w:t>
                  </w:r>
                  <w:r w:rsidRPr="00FC3EE1">
                    <w:rPr>
                      <w:rFonts w:ascii="Calibri" w:eastAsia="Times New Roman" w:hAnsi="Calibri" w:cs="Calibri"/>
                      <w:color w:val="003399"/>
                      <w:bdr w:val="none" w:sz="0" w:space="0" w:color="auto" w:frame="1"/>
                      <w:vertAlign w:val="superscript"/>
                    </w:rPr>
                    <w:t>st</w:t>
                  </w:r>
                  <w:r w:rsidRPr="00FC3EE1">
                    <w:rPr>
                      <w:rFonts w:ascii="Calibri" w:eastAsia="Times New Roman" w:hAnsi="Calibri" w:cs="Calibri"/>
                      <w:color w:val="003399"/>
                      <w:bdr w:val="none" w:sz="0" w:space="0" w:color="auto" w:frame="1"/>
                    </w:rPr>
                    <w:t> 2022, 13:00 - 14:00</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lastRenderedPageBreak/>
                    <w:t>Date</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October 27</w:t>
                  </w:r>
                  <w:r w:rsidRPr="00FC3EE1">
                    <w:rPr>
                      <w:rFonts w:ascii="Calibri" w:eastAsia="Times New Roman" w:hAnsi="Calibri" w:cs="Calibri"/>
                      <w:color w:val="003399"/>
                      <w:bdr w:val="none" w:sz="0" w:space="0" w:color="auto" w:frame="1"/>
                      <w:vertAlign w:val="superscript"/>
                    </w:rPr>
                    <w:t>th</w:t>
                  </w:r>
                  <w:r w:rsidRPr="00FC3EE1">
                    <w:rPr>
                      <w:rFonts w:ascii="Calibri" w:eastAsia="Times New Roman" w:hAnsi="Calibri" w:cs="Calibri"/>
                      <w:color w:val="003399"/>
                      <w:bdr w:val="none" w:sz="0" w:space="0" w:color="auto" w:frame="1"/>
                    </w:rPr>
                    <w:t> 2022, 13:00 - 14:00</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Organizer/chair</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Dr. Evelien </w:t>
                  </w:r>
                  <w:proofErr w:type="spellStart"/>
                  <w:r w:rsidRPr="00FC3EE1">
                    <w:rPr>
                      <w:rFonts w:ascii="Calibri" w:eastAsia="Times New Roman" w:hAnsi="Calibri" w:cs="Calibri"/>
                      <w:color w:val="003399"/>
                      <w:bdr w:val="none" w:sz="0" w:space="0" w:color="auto" w:frame="1"/>
                    </w:rPr>
                    <w:t>Snippe</w:t>
                  </w:r>
                  <w:proofErr w:type="spellEnd"/>
                  <w:r w:rsidRPr="00FC3EE1">
                    <w:rPr>
                      <w:rFonts w:ascii="Calibri" w:eastAsia="Times New Roman" w:hAnsi="Calibri" w:cs="Calibri"/>
                      <w:color w:val="003399"/>
                      <w:bdr w:val="none" w:sz="0" w:space="0" w:color="auto" w:frame="1"/>
                    </w:rPr>
                    <w:t>, </w:t>
                  </w:r>
                  <w:hyperlink r:id="rId11" w:tgtFrame="_blank" w:history="1">
                    <w:r w:rsidRPr="00FC3EE1">
                      <w:rPr>
                        <w:rFonts w:ascii="Calibri" w:eastAsia="Times New Roman" w:hAnsi="Calibri" w:cs="Calibri"/>
                        <w:color w:val="003399"/>
                        <w:u w:val="single"/>
                        <w:bdr w:val="none" w:sz="0" w:space="0" w:color="auto" w:frame="1"/>
                      </w:rPr>
                      <w:t>e.snippe01@umcg.nl</w:t>
                    </w:r>
                  </w:hyperlink>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Sign up</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send an e-mail to E. </w:t>
                  </w:r>
                  <w:proofErr w:type="spellStart"/>
                  <w:r w:rsidRPr="00FC3EE1">
                    <w:rPr>
                      <w:rFonts w:ascii="Calibri" w:eastAsia="Times New Roman" w:hAnsi="Calibri" w:cs="Calibri"/>
                      <w:color w:val="003399"/>
                      <w:bdr w:val="none" w:sz="0" w:space="0" w:color="auto" w:frame="1"/>
                    </w:rPr>
                    <w:t>Snippe</w:t>
                  </w:r>
                  <w:proofErr w:type="spellEnd"/>
                </w:p>
              </w:tc>
            </w:tr>
          </w:tbl>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 </w:t>
            </w:r>
          </w:p>
          <w:tbl>
            <w:tblPr>
              <w:tblW w:w="11448" w:type="dxa"/>
              <w:tblCellMar>
                <w:left w:w="0" w:type="dxa"/>
                <w:right w:w="0" w:type="dxa"/>
              </w:tblCellMar>
              <w:tblLook w:val="04A0" w:firstRow="1" w:lastRow="0" w:firstColumn="1" w:lastColumn="0" w:noHBand="0" w:noVBand="1"/>
            </w:tblPr>
            <w:tblGrid>
              <w:gridCol w:w="1945"/>
              <w:gridCol w:w="9503"/>
            </w:tblGrid>
            <w:tr w:rsidR="00FC3EE1" w:rsidRPr="00FC3EE1">
              <w:tc>
                <w:tcPr>
                  <w:tcW w:w="1945" w:type="dxa"/>
                  <w:tcBorders>
                    <w:top w:val="single" w:sz="8" w:space="0" w:color="DEEAF6"/>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Title:</w:t>
                  </w:r>
                </w:p>
              </w:tc>
              <w:tc>
                <w:tcPr>
                  <w:tcW w:w="9503"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ESM clinical practice advisory group </w:t>
                  </w:r>
                  <w:r w:rsidRPr="00FC3EE1">
                    <w:rPr>
                      <w:rFonts w:ascii="Calibri" w:eastAsia="Times New Roman" w:hAnsi="Calibri" w:cs="Calibri"/>
                      <w:i/>
                      <w:iCs/>
                      <w:color w:val="003399"/>
                      <w:bdr w:val="none" w:sz="0" w:space="0" w:color="auto" w:frame="1"/>
                    </w:rPr>
                    <w:t>(see also </w:t>
                  </w:r>
                  <w:r w:rsidRPr="00FC3EE1">
                    <w:rPr>
                      <w:rFonts w:ascii="Calibri" w:eastAsia="Times New Roman" w:hAnsi="Calibri" w:cs="Calibri"/>
                      <w:i/>
                      <w:iCs/>
                      <w:color w:val="FF0000"/>
                      <w:bdr w:val="none" w:sz="0" w:space="0" w:color="auto" w:frame="1"/>
                    </w:rPr>
                    <w:t>‘’News’’</w:t>
                  </w:r>
                  <w:r w:rsidRPr="00FC3EE1">
                    <w:rPr>
                      <w:rFonts w:ascii="Calibri" w:eastAsia="Times New Roman" w:hAnsi="Calibri" w:cs="Calibri"/>
                      <w:i/>
                      <w:iCs/>
                      <w:color w:val="003399"/>
                      <w:bdr w:val="none" w:sz="0" w:space="0" w:color="auto" w:frame="1"/>
                    </w:rPr>
                    <w:t>)</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Date</w:t>
                  </w:r>
                  <w:r w:rsidRPr="00FC3EE1">
                    <w:rPr>
                      <w:rFonts w:ascii="Calibri" w:eastAsia="Times New Roman" w:hAnsi="Calibri" w:cs="Calibri"/>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September 22</w:t>
                  </w:r>
                  <w:r w:rsidRPr="00FC3EE1">
                    <w:rPr>
                      <w:rFonts w:ascii="Calibri" w:eastAsia="Times New Roman" w:hAnsi="Calibri" w:cs="Calibri"/>
                      <w:color w:val="003399"/>
                      <w:bdr w:val="none" w:sz="0" w:space="0" w:color="auto" w:frame="1"/>
                      <w:vertAlign w:val="superscript"/>
                    </w:rPr>
                    <w:t>nd</w:t>
                  </w:r>
                  <w:r w:rsidRPr="00FC3EE1">
                    <w:rPr>
                      <w:rFonts w:ascii="Calibri" w:eastAsia="Times New Roman" w:hAnsi="Calibri" w:cs="Calibri"/>
                      <w:color w:val="003399"/>
                      <w:bdr w:val="none" w:sz="0" w:space="0" w:color="auto" w:frame="1"/>
                    </w:rPr>
                    <w:t> 2022, 13:00 - 14:00</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Date</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November 24</w:t>
                  </w:r>
                  <w:r w:rsidRPr="00FC3EE1">
                    <w:rPr>
                      <w:rFonts w:ascii="Calibri" w:eastAsia="Times New Roman" w:hAnsi="Calibri" w:cs="Calibri"/>
                      <w:color w:val="003399"/>
                      <w:bdr w:val="none" w:sz="0" w:space="0" w:color="auto" w:frame="1"/>
                      <w:vertAlign w:val="superscript"/>
                    </w:rPr>
                    <w:t>th</w:t>
                  </w:r>
                  <w:r w:rsidRPr="00FC3EE1">
                    <w:rPr>
                      <w:rFonts w:ascii="Calibri" w:eastAsia="Times New Roman" w:hAnsi="Calibri" w:cs="Calibri"/>
                      <w:color w:val="003399"/>
                      <w:bdr w:val="none" w:sz="0" w:space="0" w:color="auto" w:frame="1"/>
                    </w:rPr>
                    <w:t> 2022, 13:00 - 14:00</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Organizer/chair</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Dr. </w:t>
                  </w:r>
                  <w:proofErr w:type="spellStart"/>
                  <w:r w:rsidRPr="00FC3EE1">
                    <w:rPr>
                      <w:rFonts w:ascii="Calibri" w:eastAsia="Times New Roman" w:hAnsi="Calibri" w:cs="Calibri"/>
                      <w:color w:val="003399"/>
                      <w:bdr w:val="none" w:sz="0" w:space="0" w:color="auto" w:frame="1"/>
                    </w:rPr>
                    <w:t>Sanne</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Booij</w:t>
                  </w:r>
                  <w:proofErr w:type="spellEnd"/>
                  <w:r w:rsidRPr="00FC3EE1">
                    <w:rPr>
                      <w:rFonts w:ascii="Calibri" w:eastAsia="Times New Roman" w:hAnsi="Calibri" w:cs="Calibri"/>
                      <w:color w:val="003399"/>
                      <w:bdr w:val="none" w:sz="0" w:space="0" w:color="auto" w:frame="1"/>
                    </w:rPr>
                    <w:t>, </w:t>
                  </w:r>
                  <w:hyperlink r:id="rId12" w:tgtFrame="_blank" w:history="1">
                    <w:r w:rsidRPr="00FC3EE1">
                      <w:rPr>
                        <w:rFonts w:ascii="Calibri" w:eastAsia="Times New Roman" w:hAnsi="Calibri" w:cs="Calibri"/>
                        <w:color w:val="003399"/>
                        <w:u w:val="single"/>
                        <w:bdr w:val="none" w:sz="0" w:space="0" w:color="auto" w:frame="1"/>
                      </w:rPr>
                      <w:t>s.h.booij@umcg.nl</w:t>
                    </w:r>
                  </w:hyperlink>
                  <w:r w:rsidRPr="00FC3EE1">
                    <w:rPr>
                      <w:rFonts w:ascii="Calibri" w:eastAsia="Times New Roman" w:hAnsi="Calibri" w:cs="Calibri"/>
                      <w:color w:val="003399"/>
                      <w:bdr w:val="none" w:sz="0" w:space="0" w:color="auto" w:frame="1"/>
                    </w:rPr>
                    <w:t xml:space="preserve">, and Dr. </w:t>
                  </w:r>
                  <w:proofErr w:type="spellStart"/>
                  <w:r w:rsidRPr="00FC3EE1">
                    <w:rPr>
                      <w:rFonts w:ascii="Calibri" w:eastAsia="Times New Roman" w:hAnsi="Calibri" w:cs="Calibri"/>
                      <w:color w:val="003399"/>
                      <w:bdr w:val="none" w:sz="0" w:space="0" w:color="auto" w:frame="1"/>
                    </w:rPr>
                    <w:t>Marij</w:t>
                  </w:r>
                  <w:proofErr w:type="spellEnd"/>
                  <w:r w:rsidRPr="00FC3EE1">
                    <w:rPr>
                      <w:rFonts w:ascii="Calibri" w:eastAsia="Times New Roman" w:hAnsi="Calibri" w:cs="Calibri"/>
                      <w:color w:val="003399"/>
                      <w:bdr w:val="none" w:sz="0" w:space="0" w:color="auto" w:frame="1"/>
                    </w:rPr>
                    <w:t xml:space="preserve"> Zuidersma, </w:t>
                  </w:r>
                  <w:hyperlink r:id="rId13" w:tgtFrame="_blank" w:history="1">
                    <w:r w:rsidRPr="00FC3EE1">
                      <w:rPr>
                        <w:rFonts w:ascii="Calibri" w:eastAsia="Times New Roman" w:hAnsi="Calibri" w:cs="Calibri"/>
                        <w:color w:val="003399"/>
                        <w:u w:val="single"/>
                        <w:bdr w:val="none" w:sz="0" w:space="0" w:color="auto" w:frame="1"/>
                      </w:rPr>
                      <w:t>m.zuidersma@umcg.nl</w:t>
                    </w:r>
                  </w:hyperlink>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Sign up</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send an e-mail to S.H. </w:t>
                  </w:r>
                  <w:proofErr w:type="spellStart"/>
                  <w:r w:rsidRPr="00FC3EE1">
                    <w:rPr>
                      <w:rFonts w:ascii="Calibri" w:eastAsia="Times New Roman" w:hAnsi="Calibri" w:cs="Calibri"/>
                      <w:color w:val="003399"/>
                      <w:bdr w:val="none" w:sz="0" w:space="0" w:color="auto" w:frame="1"/>
                    </w:rPr>
                    <w:t>Booij</w:t>
                  </w:r>
                  <w:proofErr w:type="spellEnd"/>
                  <w:r w:rsidRPr="00FC3EE1">
                    <w:rPr>
                      <w:rFonts w:ascii="Calibri" w:eastAsia="Times New Roman" w:hAnsi="Calibri" w:cs="Calibri"/>
                      <w:color w:val="003399"/>
                      <w:bdr w:val="none" w:sz="0" w:space="0" w:color="auto" w:frame="1"/>
                    </w:rPr>
                    <w:t xml:space="preserve"> or M. Zuidersma</w:t>
                  </w:r>
                </w:p>
              </w:tc>
            </w:tr>
          </w:tbl>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Course</w:t>
            </w:r>
          </w:p>
          <w:tbl>
            <w:tblPr>
              <w:tblW w:w="0" w:type="auto"/>
              <w:tblCellMar>
                <w:left w:w="0" w:type="dxa"/>
                <w:right w:w="0" w:type="dxa"/>
              </w:tblCellMar>
              <w:tblLook w:val="04A0" w:firstRow="1" w:lastRow="0" w:firstColumn="1" w:lastColumn="0" w:noHBand="0" w:noVBand="1"/>
            </w:tblPr>
            <w:tblGrid>
              <w:gridCol w:w="1649"/>
              <w:gridCol w:w="7445"/>
            </w:tblGrid>
            <w:tr w:rsidR="00FC3EE1" w:rsidRPr="00FC3EE1">
              <w:tc>
                <w:tcPr>
                  <w:tcW w:w="1945" w:type="dxa"/>
                  <w:tcBorders>
                    <w:top w:val="single" w:sz="8" w:space="0" w:color="DEEAF6"/>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Title</w:t>
                  </w:r>
                  <w:r w:rsidRPr="00FC3EE1">
                    <w:rPr>
                      <w:rFonts w:ascii="Calibri" w:eastAsia="Times New Roman" w:hAnsi="Calibri" w:cs="Calibri"/>
                      <w:color w:val="003399"/>
                      <w:bdr w:val="none" w:sz="0" w:space="0" w:color="auto" w:frame="1"/>
                    </w:rPr>
                    <w:t>:</w:t>
                  </w:r>
                </w:p>
              </w:tc>
              <w:tc>
                <w:tcPr>
                  <w:tcW w:w="9503"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Single-subject Study Design to Assess Mental Health (3 ECTS)</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Coordinator</w:t>
                  </w:r>
                  <w:r w:rsidRPr="00FC3EE1">
                    <w:rPr>
                      <w:rFonts w:ascii="Calibri" w:eastAsia="Times New Roman" w:hAnsi="Calibri" w:cs="Calibri"/>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 xml:space="preserve">Dr. </w:t>
                  </w:r>
                  <w:proofErr w:type="spellStart"/>
                  <w:r w:rsidRPr="00FC3EE1">
                    <w:rPr>
                      <w:rFonts w:ascii="Calibri" w:eastAsia="Times New Roman" w:hAnsi="Calibri" w:cs="Calibri"/>
                      <w:b/>
                      <w:bCs/>
                      <w:color w:val="003399"/>
                      <w:bdr w:val="none" w:sz="0" w:space="0" w:color="auto" w:frame="1"/>
                    </w:rPr>
                    <w:t>Marij</w:t>
                  </w:r>
                  <w:proofErr w:type="spellEnd"/>
                  <w:r w:rsidRPr="00FC3EE1">
                    <w:rPr>
                      <w:rFonts w:ascii="Calibri" w:eastAsia="Times New Roman" w:hAnsi="Calibri" w:cs="Calibri"/>
                      <w:b/>
                      <w:bCs/>
                      <w:color w:val="003399"/>
                      <w:bdr w:val="none" w:sz="0" w:space="0" w:color="auto" w:frame="1"/>
                    </w:rPr>
                    <w:t xml:space="preserve"> Zuidersma</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Date</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September 2022 - November 2022</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Information</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14" w:tgtFrame="_blank" w:tooltip="Original URL: https://cursus1.webhosting.rug.nl/gsms/all-gsms-courses/?tx_seminars_pi1%5BshowUid%5D=1496. Click or tap if you trust this link." w:history="1">
                    <w:r w:rsidRPr="00FC3EE1">
                      <w:rPr>
                        <w:rFonts w:ascii="Calibri" w:eastAsia="Times New Roman" w:hAnsi="Calibri" w:cs="Calibri"/>
                        <w:color w:val="003399"/>
                        <w:u w:val="single"/>
                        <w:bdr w:val="none" w:sz="0" w:space="0" w:color="auto" w:frame="1"/>
                      </w:rPr>
                      <w:t>https://cursus1.webhosting.rug.nl/gsms/all-gsms-courses/?tx_seminars_pi1%5BshowUid%5D=1496</w:t>
                    </w:r>
                  </w:hyperlink>
                  <w:r w:rsidRPr="00FC3EE1">
                    <w:rPr>
                      <w:rFonts w:ascii="Calibri" w:eastAsia="Times New Roman" w:hAnsi="Calibri" w:cs="Calibri"/>
                      <w:color w:val="003399"/>
                      <w:bdr w:val="none" w:sz="0" w:space="0" w:color="auto" w:frame="1"/>
                    </w:rPr>
                    <w:t xml:space="preserve"> (accessible with a RUG p-number); </w:t>
                  </w:r>
                  <w:proofErr w:type="spellStart"/>
                  <w:r w:rsidRPr="00FC3EE1">
                    <w:rPr>
                      <w:rFonts w:ascii="Calibri" w:eastAsia="Times New Roman" w:hAnsi="Calibri" w:cs="Calibri"/>
                      <w:color w:val="003399"/>
                      <w:bdr w:val="none" w:sz="0" w:space="0" w:color="auto" w:frame="1"/>
                    </w:rPr>
                    <w:t>Marij</w:t>
                  </w:r>
                  <w:proofErr w:type="spellEnd"/>
                  <w:r w:rsidRPr="00FC3EE1">
                    <w:rPr>
                      <w:rFonts w:ascii="Calibri" w:eastAsia="Times New Roman" w:hAnsi="Calibri" w:cs="Calibri"/>
                      <w:color w:val="003399"/>
                      <w:bdr w:val="none" w:sz="0" w:space="0" w:color="auto" w:frame="1"/>
                    </w:rPr>
                    <w:t xml:space="preserve"> Zuidersma, </w:t>
                  </w:r>
                  <w:hyperlink r:id="rId15" w:tgtFrame="_blank" w:history="1">
                    <w:r w:rsidRPr="00FC3EE1">
                      <w:rPr>
                        <w:rFonts w:ascii="Calibri" w:eastAsia="Times New Roman" w:hAnsi="Calibri" w:cs="Calibri"/>
                        <w:color w:val="003399"/>
                        <w:u w:val="single"/>
                        <w:bdr w:val="none" w:sz="0" w:space="0" w:color="auto" w:frame="1"/>
                      </w:rPr>
                      <w:t>m.zuidersma@umcg.nl</w:t>
                    </w:r>
                  </w:hyperlink>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i/>
                      <w:iCs/>
                      <w:color w:val="003399"/>
                      <w:bdr w:val="none" w:sz="0" w:space="0" w:color="auto" w:frame="1"/>
                    </w:rPr>
                    <w:t>Registration</w:t>
                  </w:r>
                  <w:r w:rsidRPr="00FC3EE1">
                    <w:rPr>
                      <w:rFonts w:ascii="Calibri" w:eastAsia="Times New Roman" w:hAnsi="Calibri" w:cs="Calibri"/>
                      <w:b/>
                      <w:b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Renate </w:t>
                  </w:r>
                  <w:proofErr w:type="spellStart"/>
                  <w:r w:rsidRPr="00FC3EE1">
                    <w:rPr>
                      <w:rFonts w:ascii="Calibri" w:eastAsia="Times New Roman" w:hAnsi="Calibri" w:cs="Calibri"/>
                      <w:color w:val="003399"/>
                      <w:bdr w:val="none" w:sz="0" w:space="0" w:color="auto" w:frame="1"/>
                    </w:rPr>
                    <w:t>Kroese</w:t>
                  </w:r>
                  <w:proofErr w:type="spellEnd"/>
                  <w:r w:rsidRPr="00FC3EE1">
                    <w:rPr>
                      <w:rFonts w:ascii="Calibri" w:eastAsia="Times New Roman" w:hAnsi="Calibri" w:cs="Calibri"/>
                      <w:color w:val="003399"/>
                      <w:bdr w:val="none" w:sz="0" w:space="0" w:color="auto" w:frame="1"/>
                    </w:rPr>
                    <w:t>, </w:t>
                  </w:r>
                  <w:hyperlink r:id="rId16" w:tgtFrame="_blank" w:history="1">
                    <w:r w:rsidRPr="00FC3EE1">
                      <w:rPr>
                        <w:rFonts w:ascii="Calibri" w:eastAsia="Times New Roman" w:hAnsi="Calibri" w:cs="Calibri"/>
                        <w:color w:val="003399"/>
                        <w:u w:val="single"/>
                        <w:bdr w:val="none" w:sz="0" w:space="0" w:color="auto" w:frame="1"/>
                      </w:rPr>
                      <w:t>r.c.kroese@umcg.nl</w:t>
                    </w:r>
                  </w:hyperlink>
                </w:p>
              </w:tc>
            </w:tr>
          </w:tbl>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 </w:t>
            </w:r>
          </w:p>
        </w:tc>
      </w:tr>
      <w:tr w:rsidR="00FC3EE1" w:rsidRPr="00FC3EE1" w:rsidTr="00FC3EE1">
        <w:trPr>
          <w:jc w:val="center"/>
        </w:trPr>
        <w:tc>
          <w:tcPr>
            <w:tcW w:w="1822" w:type="dxa"/>
            <w:tcBorders>
              <w:top w:val="nil"/>
              <w:left w:val="double" w:sz="4" w:space="0" w:color="003399"/>
              <w:bottom w:val="double" w:sz="4" w:space="0" w:color="003399"/>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1F497D"/>
                <w:bdr w:val="none" w:sz="0" w:space="0" w:color="auto" w:frame="1"/>
                <w:shd w:val="clear" w:color="auto" w:fill="FFFFFF"/>
              </w:rPr>
              <w:lastRenderedPageBreak/>
              <w:t> </w:t>
            </w:r>
          </w:p>
          <w:p w:rsidR="00FC3EE1" w:rsidRPr="00FC3EE1" w:rsidRDefault="00FC3EE1" w:rsidP="00FC3EE1">
            <w:pPr>
              <w:spacing w:after="0" w:line="240" w:lineRule="auto"/>
              <w:rPr>
                <w:rFonts w:ascii="Calibri" w:eastAsia="Times New Roman" w:hAnsi="Calibri" w:cs="Calibri"/>
              </w:rPr>
            </w:pP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1F497D"/>
                <w:bdr w:val="none" w:sz="0" w:space="0" w:color="auto" w:frame="1"/>
                <w:shd w:val="clear" w:color="auto" w:fill="FFFFFF"/>
              </w:rPr>
              <w:t> </w:t>
            </w:r>
          </w:p>
        </w:tc>
        <w:tc>
          <w:tcPr>
            <w:tcW w:w="7508" w:type="dxa"/>
            <w:tcBorders>
              <w:top w:val="nil"/>
              <w:left w:val="nil"/>
              <w:bottom w:val="double" w:sz="4" w:space="0" w:color="003399"/>
              <w:right w:val="double" w:sz="4" w:space="0" w:color="003399"/>
            </w:tcBorders>
            <w:hideMark/>
          </w:tcPr>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b/>
                <w:bCs/>
                <w:color w:val="FF0000"/>
                <w:bdr w:val="none" w:sz="0" w:space="0" w:color="auto" w:frame="1"/>
              </w:rPr>
              <w:t>Arnout</w:t>
            </w:r>
            <w:proofErr w:type="spellEnd"/>
            <w:r w:rsidRPr="00FC3EE1">
              <w:rPr>
                <w:rFonts w:ascii="Calibri" w:eastAsia="Times New Roman" w:hAnsi="Calibri" w:cs="Calibri"/>
                <w:b/>
                <w:bCs/>
                <w:color w:val="FF0000"/>
                <w:bdr w:val="none" w:sz="0" w:space="0" w:color="auto" w:frame="1"/>
              </w:rPr>
              <w:t xml:space="preserve"> Smit Broadcast – Saturday July 23, 2022 </w:t>
            </w:r>
            <w:r w:rsidRPr="00FC3EE1">
              <w:rPr>
                <w:rFonts w:ascii="Calibri" w:eastAsia="Times New Roman" w:hAnsi="Calibri" w:cs="Calibri"/>
                <w:color w:val="FF0000"/>
                <w:bdr w:val="none" w:sz="0" w:space="0" w:color="auto" w:frame="1"/>
              </w:rPr>
              <w:t>– around 13:35h</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shd w:val="clear" w:color="auto" w:fill="FFFFFF"/>
              </w:rPr>
              <w:t xml:space="preserve">Saturday July 23 </w:t>
            </w:r>
            <w:proofErr w:type="spellStart"/>
            <w:r w:rsidRPr="00FC3EE1">
              <w:rPr>
                <w:rFonts w:ascii="Calibri" w:eastAsia="Times New Roman" w:hAnsi="Calibri" w:cs="Calibri"/>
                <w:color w:val="003399"/>
                <w:bdr w:val="none" w:sz="0" w:space="0" w:color="auto" w:frame="1"/>
                <w:shd w:val="clear" w:color="auto" w:fill="FFFFFF"/>
              </w:rPr>
              <w:t>Arnout</w:t>
            </w:r>
            <w:proofErr w:type="spellEnd"/>
            <w:r w:rsidRPr="00FC3EE1">
              <w:rPr>
                <w:rFonts w:ascii="Calibri" w:eastAsia="Times New Roman" w:hAnsi="Calibri" w:cs="Calibri"/>
                <w:color w:val="003399"/>
                <w:bdr w:val="none" w:sz="0" w:space="0" w:color="auto" w:frame="1"/>
                <w:shd w:val="clear" w:color="auto" w:fill="FFFFFF"/>
              </w:rPr>
              <w:t xml:space="preserve"> Smit (@</w:t>
            </w:r>
            <w:proofErr w:type="spellStart"/>
            <w:r w:rsidRPr="00FC3EE1">
              <w:rPr>
                <w:rFonts w:ascii="Calibri" w:eastAsia="Times New Roman" w:hAnsi="Calibri" w:cs="Calibri"/>
                <w:color w:val="003399"/>
                <w:bdr w:val="none" w:sz="0" w:space="0" w:color="auto" w:frame="1"/>
                <w:shd w:val="clear" w:color="auto" w:fill="FFFFFF"/>
              </w:rPr>
              <w:t>arnout_smit</w:t>
            </w:r>
            <w:proofErr w:type="spellEnd"/>
            <w:r w:rsidRPr="00FC3EE1">
              <w:rPr>
                <w:rFonts w:ascii="Calibri" w:eastAsia="Times New Roman" w:hAnsi="Calibri" w:cs="Calibri"/>
                <w:color w:val="003399"/>
                <w:bdr w:val="none" w:sz="0" w:space="0" w:color="auto" w:frame="1"/>
                <w:shd w:val="clear" w:color="auto" w:fill="FFFFFF"/>
              </w:rPr>
              <w:t>) will be guest in </w:t>
            </w:r>
            <w:r w:rsidRPr="00FC3EE1">
              <w:rPr>
                <w:rFonts w:ascii="Calibri" w:eastAsia="Times New Roman" w:hAnsi="Calibri" w:cs="Calibri"/>
                <w:b/>
                <w:bCs/>
                <w:color w:val="003399"/>
                <w:bdr w:val="none" w:sz="0" w:space="0" w:color="auto" w:frame="1"/>
                <w:shd w:val="clear" w:color="auto" w:fill="FFFFFF"/>
              </w:rPr>
              <w:t>“</w:t>
            </w:r>
            <w:proofErr w:type="spellStart"/>
            <w:r w:rsidRPr="00FC3EE1">
              <w:rPr>
                <w:rFonts w:ascii="Calibri" w:eastAsia="Times New Roman" w:hAnsi="Calibri" w:cs="Calibri"/>
                <w:b/>
                <w:bCs/>
                <w:color w:val="003399"/>
                <w:bdr w:val="none" w:sz="0" w:space="0" w:color="auto" w:frame="1"/>
                <w:shd w:val="clear" w:color="auto" w:fill="FFFFFF"/>
              </w:rPr>
              <w:t>dr</w:t>
            </w:r>
            <w:proofErr w:type="spellEnd"/>
            <w:r w:rsidRPr="00FC3EE1">
              <w:rPr>
                <w:rFonts w:ascii="Calibri" w:eastAsia="Times New Roman" w:hAnsi="Calibri" w:cs="Calibri"/>
                <w:b/>
                <w:bCs/>
                <w:color w:val="003399"/>
                <w:bdr w:val="none" w:sz="0" w:space="0" w:color="auto" w:frame="1"/>
                <w:shd w:val="clear" w:color="auto" w:fill="FFFFFF"/>
              </w:rPr>
              <w:t xml:space="preserve"> </w:t>
            </w:r>
            <w:proofErr w:type="spellStart"/>
            <w:r w:rsidRPr="00FC3EE1">
              <w:rPr>
                <w:rFonts w:ascii="Calibri" w:eastAsia="Times New Roman" w:hAnsi="Calibri" w:cs="Calibri"/>
                <w:b/>
                <w:bCs/>
                <w:color w:val="003399"/>
                <w:bdr w:val="none" w:sz="0" w:space="0" w:color="auto" w:frame="1"/>
                <w:shd w:val="clear" w:color="auto" w:fill="FFFFFF"/>
              </w:rPr>
              <w:t>Kelder</w:t>
            </w:r>
            <w:proofErr w:type="spellEnd"/>
            <w:r w:rsidRPr="00FC3EE1">
              <w:rPr>
                <w:rFonts w:ascii="Calibri" w:eastAsia="Times New Roman" w:hAnsi="Calibri" w:cs="Calibri"/>
                <w:b/>
                <w:bCs/>
                <w:color w:val="003399"/>
                <w:bdr w:val="none" w:sz="0" w:space="0" w:color="auto" w:frame="1"/>
                <w:shd w:val="clear" w:color="auto" w:fill="FFFFFF"/>
              </w:rPr>
              <w:t xml:space="preserve"> </w:t>
            </w:r>
            <w:proofErr w:type="spellStart"/>
            <w:r w:rsidRPr="00FC3EE1">
              <w:rPr>
                <w:rFonts w:ascii="Calibri" w:eastAsia="Times New Roman" w:hAnsi="Calibri" w:cs="Calibri"/>
                <w:b/>
                <w:bCs/>
                <w:color w:val="003399"/>
                <w:bdr w:val="none" w:sz="0" w:space="0" w:color="auto" w:frame="1"/>
                <w:shd w:val="clear" w:color="auto" w:fill="FFFFFF"/>
              </w:rPr>
              <w:t>en</w:t>
            </w:r>
            <w:proofErr w:type="spellEnd"/>
            <w:r w:rsidRPr="00FC3EE1">
              <w:rPr>
                <w:rFonts w:ascii="Calibri" w:eastAsia="Times New Roman" w:hAnsi="Calibri" w:cs="Calibri"/>
                <w:b/>
                <w:bCs/>
                <w:color w:val="003399"/>
                <w:bdr w:val="none" w:sz="0" w:space="0" w:color="auto" w:frame="1"/>
                <w:shd w:val="clear" w:color="auto" w:fill="FFFFFF"/>
              </w:rPr>
              <w:t xml:space="preserve"> Co”</w:t>
            </w:r>
            <w:r w:rsidRPr="00FC3EE1">
              <w:rPr>
                <w:rFonts w:ascii="Calibri" w:eastAsia="Times New Roman" w:hAnsi="Calibri" w:cs="Calibri"/>
                <w:color w:val="003399"/>
                <w:bdr w:val="none" w:sz="0" w:space="0" w:color="auto" w:frame="1"/>
                <w:shd w:val="clear" w:color="auto" w:fill="FFFFFF"/>
              </w:rPr>
              <w:t> on </w:t>
            </w:r>
            <w:r w:rsidRPr="00FC3EE1">
              <w:rPr>
                <w:rFonts w:ascii="Calibri" w:eastAsia="Times New Roman" w:hAnsi="Calibri" w:cs="Calibri"/>
                <w:b/>
                <w:bCs/>
                <w:color w:val="003399"/>
                <w:bdr w:val="none" w:sz="0" w:space="0" w:color="auto" w:frame="1"/>
                <w:shd w:val="clear" w:color="auto" w:fill="FFFFFF"/>
              </w:rPr>
              <w:t>Radio 1</w:t>
            </w:r>
            <w:r w:rsidRPr="00FC3EE1">
              <w:rPr>
                <w:rFonts w:ascii="Calibri" w:eastAsia="Times New Roman" w:hAnsi="Calibri" w:cs="Calibri"/>
                <w:color w:val="003399"/>
                <w:bdr w:val="none" w:sz="0" w:space="0" w:color="auto" w:frame="1"/>
                <w:shd w:val="clear" w:color="auto" w:fill="FFFFFF"/>
              </w:rPr>
              <w:t> to talk about his PhD thesis: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shd w:val="clear" w:color="auto" w:fill="FFFFFF"/>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shd w:val="clear" w:color="auto" w:fill="FFFFFF"/>
              </w:rPr>
              <w:t>Smit, A. (2022) </w:t>
            </w:r>
            <w:r w:rsidRPr="00FC3EE1">
              <w:rPr>
                <w:rFonts w:ascii="Calibri" w:eastAsia="Times New Roman" w:hAnsi="Calibri" w:cs="Calibri"/>
                <w:i/>
                <w:iCs/>
                <w:color w:val="003399"/>
                <w:bdr w:val="none" w:sz="0" w:space="0" w:color="auto" w:frame="1"/>
                <w:shd w:val="clear" w:color="auto" w:fill="FFFFFF"/>
              </w:rPr>
              <w:t>The prologue to depression: a tale about complex dynamics and simple trends. </w:t>
            </w:r>
            <w:r w:rsidRPr="00FC3EE1">
              <w:rPr>
                <w:rFonts w:ascii="Calibri" w:eastAsia="Times New Roman" w:hAnsi="Calibri" w:cs="Calibri"/>
                <w:color w:val="003399"/>
                <w:bdr w:val="none" w:sz="0" w:space="0" w:color="auto" w:frame="1"/>
                <w:shd w:val="clear" w:color="auto" w:fill="FFFFFF"/>
              </w:rPr>
              <w:t>University of Groningen.</w:t>
            </w:r>
            <w:r w:rsidRPr="00FC3EE1">
              <w:rPr>
                <w:rFonts w:ascii="Calibri" w:eastAsia="Times New Roman" w:hAnsi="Calibri" w:cs="Calibri"/>
                <w:i/>
                <w:iCs/>
                <w:color w:val="003399"/>
                <w:bdr w:val="none" w:sz="0" w:space="0" w:color="auto" w:frame="1"/>
                <w:shd w:val="clear" w:color="auto" w:fill="FFFFFF"/>
              </w:rPr>
              <w:t> </w:t>
            </w:r>
            <w:r w:rsidRPr="00FC3EE1">
              <w:rPr>
                <w:rFonts w:ascii="Calibri" w:eastAsia="Times New Roman" w:hAnsi="Calibri" w:cs="Calibri"/>
                <w:color w:val="003399"/>
                <w:bdr w:val="none" w:sz="0" w:space="0" w:color="auto" w:frame="1"/>
                <w:shd w:val="clear" w:color="auto" w:fill="FFFFFF"/>
              </w:rPr>
              <w:t> </w:t>
            </w:r>
            <w:hyperlink r:id="rId17" w:tgtFrame="_blank" w:tooltip="Original URL: https://doi.org/10.33612/diss.216681879. Click or tap if you trust this link." w:history="1">
              <w:r w:rsidRPr="00FC3EE1">
                <w:rPr>
                  <w:rFonts w:ascii="Calibri" w:eastAsia="Times New Roman" w:hAnsi="Calibri" w:cs="Calibri"/>
                  <w:color w:val="003399"/>
                  <w:u w:val="single"/>
                  <w:bdr w:val="none" w:sz="0" w:space="0" w:color="auto" w:frame="1"/>
                  <w:shd w:val="clear" w:color="auto" w:fill="FFFFFF"/>
                </w:rPr>
                <w:t>https://doi.org/10.33612/diss.216681879</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shd w:val="clear" w:color="auto" w:fill="FFFFFF"/>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shd w:val="clear" w:color="auto" w:fill="FFFFFF"/>
              </w:rPr>
              <w:t>The section ‘the young doctor’ will be broadcasted around 13:35h and afterwards the </w:t>
            </w:r>
            <w:r w:rsidRPr="00FC3EE1">
              <w:rPr>
                <w:rFonts w:ascii="Calibri" w:eastAsia="Times New Roman" w:hAnsi="Calibri" w:cs="Calibri"/>
                <w:b/>
                <w:bCs/>
                <w:color w:val="003399"/>
                <w:bdr w:val="none" w:sz="0" w:space="0" w:color="auto" w:frame="1"/>
                <w:shd w:val="clear" w:color="auto" w:fill="FFFFFF"/>
              </w:rPr>
              <w:t>entire broadcast</w:t>
            </w:r>
            <w:r w:rsidRPr="00FC3EE1">
              <w:rPr>
                <w:rFonts w:ascii="Calibri" w:eastAsia="Times New Roman" w:hAnsi="Calibri" w:cs="Calibri"/>
                <w:color w:val="003399"/>
                <w:bdr w:val="none" w:sz="0" w:space="0" w:color="auto" w:frame="1"/>
                <w:shd w:val="clear" w:color="auto" w:fill="FFFFFF"/>
              </w:rPr>
              <w:t> will be </w:t>
            </w:r>
            <w:r w:rsidRPr="00FC3EE1">
              <w:rPr>
                <w:rFonts w:ascii="Calibri" w:eastAsia="Times New Roman" w:hAnsi="Calibri" w:cs="Calibri"/>
                <w:b/>
                <w:bCs/>
                <w:color w:val="003399"/>
                <w:bdr w:val="none" w:sz="0" w:space="0" w:color="auto" w:frame="1"/>
                <w:shd w:val="clear" w:color="auto" w:fill="FFFFFF"/>
              </w:rPr>
              <w:t>posted </w:t>
            </w:r>
            <w:r w:rsidRPr="00FC3EE1">
              <w:rPr>
                <w:rFonts w:ascii="Calibri" w:eastAsia="Times New Roman" w:hAnsi="Calibri" w:cs="Calibri"/>
                <w:color w:val="003399"/>
                <w:bdr w:val="none" w:sz="0" w:space="0" w:color="auto" w:frame="1"/>
                <w:shd w:val="clear" w:color="auto" w:fill="FFFFFF"/>
              </w:rPr>
              <w:t>on </w:t>
            </w:r>
            <w:r w:rsidRPr="00FC3EE1">
              <w:rPr>
                <w:rFonts w:ascii="Calibri" w:eastAsia="Times New Roman" w:hAnsi="Calibri" w:cs="Calibri"/>
                <w:b/>
                <w:bCs/>
                <w:color w:val="003399"/>
                <w:bdr w:val="none" w:sz="0" w:space="0" w:color="auto" w:frame="1"/>
                <w:shd w:val="clear" w:color="auto" w:fill="FFFFFF"/>
              </w:rPr>
              <w:t>nporadio1.nl</w:t>
            </w:r>
            <w:r w:rsidRPr="00FC3EE1">
              <w:rPr>
                <w:rFonts w:ascii="Calibri" w:eastAsia="Times New Roman" w:hAnsi="Calibri" w:cs="Calibri"/>
                <w:color w:val="003399"/>
                <w:bdr w:val="none" w:sz="0" w:space="0" w:color="auto" w:frame="1"/>
                <w:shd w:val="clear" w:color="auto" w:fill="FFFFFF"/>
              </w:rPr>
              <w:t> and </w:t>
            </w:r>
            <w:r w:rsidRPr="00FC3EE1">
              <w:rPr>
                <w:rFonts w:ascii="Calibri" w:eastAsia="Times New Roman" w:hAnsi="Calibri" w:cs="Calibri"/>
                <w:b/>
                <w:bCs/>
                <w:color w:val="003399"/>
                <w:bdr w:val="none" w:sz="0" w:space="0" w:color="auto" w:frame="1"/>
                <w:shd w:val="clear" w:color="auto" w:fill="FFFFFF"/>
              </w:rPr>
              <w:t>Spotify</w:t>
            </w:r>
            <w:r w:rsidRPr="00FC3EE1">
              <w:rPr>
                <w:rFonts w:ascii="Calibri" w:eastAsia="Times New Roman" w:hAnsi="Calibri" w:cs="Calibri"/>
                <w:color w:val="003399"/>
                <w:bdr w:val="none" w:sz="0" w:space="0" w:color="auto" w:frame="1"/>
                <w:shd w:val="clear" w:color="auto" w:fill="FFFFFF"/>
              </w:rPr>
              <w:t>. </w:t>
            </w:r>
          </w:p>
          <w:p w:rsidR="00FC3EE1" w:rsidRPr="00FC3EE1" w:rsidRDefault="00FC3EE1" w:rsidP="00FC3EE1">
            <w:pPr>
              <w:spacing w:after="0" w:line="240" w:lineRule="auto"/>
              <w:jc w:val="both"/>
              <w:rPr>
                <w:rFonts w:ascii="Calibri" w:eastAsia="Times New Roman" w:hAnsi="Calibri" w:cs="Calibri"/>
              </w:rPr>
            </w:pPr>
            <w:r w:rsidRPr="00FC3EE1">
              <w:rPr>
                <w:rFonts w:ascii="Calibri" w:eastAsia="Times New Roman" w:hAnsi="Calibri" w:cs="Calibri"/>
                <w:color w:val="1F497D"/>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Recording available </w:t>
            </w:r>
            <w:r w:rsidRPr="00FC3EE1">
              <w:rPr>
                <w:rFonts w:ascii="Calibri" w:eastAsia="Times New Roman" w:hAnsi="Calibri" w:cs="Calibri"/>
                <w:color w:val="FF0000"/>
                <w:bdr w:val="none" w:sz="0" w:space="0" w:color="auto" w:frame="1"/>
              </w:rPr>
              <w:t>of presentation of </w:t>
            </w:r>
            <w:r w:rsidRPr="00FC3EE1">
              <w:rPr>
                <w:rFonts w:ascii="Calibri" w:eastAsia="Times New Roman" w:hAnsi="Calibri" w:cs="Calibri"/>
                <w:i/>
                <w:iCs/>
                <w:color w:val="FF0000"/>
                <w:bdr w:val="none" w:sz="0" w:space="0" w:color="auto" w:frame="1"/>
              </w:rPr>
              <w:t xml:space="preserve">Dr. </w:t>
            </w:r>
            <w:proofErr w:type="spellStart"/>
            <w:r w:rsidRPr="00FC3EE1">
              <w:rPr>
                <w:rFonts w:ascii="Calibri" w:eastAsia="Times New Roman" w:hAnsi="Calibri" w:cs="Calibri"/>
                <w:i/>
                <w:iCs/>
                <w:color w:val="FF0000"/>
                <w:bdr w:val="none" w:sz="0" w:space="0" w:color="auto" w:frame="1"/>
              </w:rPr>
              <w:t>Catheleine</w:t>
            </w:r>
            <w:proofErr w:type="spellEnd"/>
            <w:r w:rsidRPr="00FC3EE1">
              <w:rPr>
                <w:rFonts w:ascii="Calibri" w:eastAsia="Times New Roman" w:hAnsi="Calibri" w:cs="Calibri"/>
                <w:i/>
                <w:iCs/>
                <w:color w:val="FF0000"/>
                <w:bdr w:val="none" w:sz="0" w:space="0" w:color="auto" w:frame="1"/>
              </w:rPr>
              <w:t xml:space="preserve"> van </w:t>
            </w:r>
            <w:proofErr w:type="spellStart"/>
            <w:r w:rsidRPr="00FC3EE1">
              <w:rPr>
                <w:rFonts w:ascii="Calibri" w:eastAsia="Times New Roman" w:hAnsi="Calibri" w:cs="Calibri"/>
                <w:i/>
                <w:iCs/>
                <w:color w:val="FF0000"/>
                <w:bdr w:val="none" w:sz="0" w:space="0" w:color="auto" w:frame="1"/>
              </w:rPr>
              <w:t>Driel</w:t>
            </w:r>
            <w:proofErr w:type="spellEnd"/>
            <w:r w:rsidRPr="00FC3EE1">
              <w:rPr>
                <w:rFonts w:ascii="Calibri" w:eastAsia="Times New Roman" w:hAnsi="Calibri" w:cs="Calibri"/>
                <w:color w:val="FF0000"/>
                <w:bdr w:val="none" w:sz="0" w:space="0" w:color="auto" w:frame="1"/>
              </w:rPr>
              <w:t> at </w:t>
            </w:r>
            <w:proofErr w:type="spellStart"/>
            <w:r w:rsidRPr="00FC3EE1">
              <w:rPr>
                <w:rFonts w:ascii="Calibri" w:eastAsia="Times New Roman" w:hAnsi="Calibri" w:cs="Calibri"/>
                <w:b/>
                <w:bCs/>
                <w:color w:val="FF0000"/>
                <w:bdr w:val="none" w:sz="0" w:space="0" w:color="auto" w:frame="1"/>
              </w:rPr>
              <w:t>iLab</w:t>
            </w:r>
            <w:proofErr w:type="spellEnd"/>
            <w:r w:rsidRPr="00FC3EE1">
              <w:rPr>
                <w:rFonts w:ascii="Calibri" w:eastAsia="Times New Roman" w:hAnsi="Calibri" w:cs="Calibri"/>
                <w:b/>
                <w:bCs/>
                <w:color w:val="FF0000"/>
                <w:bdr w:val="none" w:sz="0" w:space="0" w:color="auto" w:frame="1"/>
              </w:rPr>
              <w:t xml:space="preserve"> meeting May 19, 2022</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xml:space="preserve">At the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 xml:space="preserve"> meeting of Thursday 19 May Dr. </w:t>
            </w:r>
            <w:proofErr w:type="spellStart"/>
            <w:r w:rsidRPr="00FC3EE1">
              <w:rPr>
                <w:rFonts w:ascii="Calibri" w:eastAsia="Times New Roman" w:hAnsi="Calibri" w:cs="Calibri"/>
                <w:color w:val="003399"/>
                <w:bdr w:val="none" w:sz="0" w:space="0" w:color="auto" w:frame="1"/>
              </w:rPr>
              <w:t>Catheleine</w:t>
            </w:r>
            <w:proofErr w:type="spellEnd"/>
            <w:r w:rsidRPr="00FC3EE1">
              <w:rPr>
                <w:rFonts w:ascii="Calibri" w:eastAsia="Times New Roman" w:hAnsi="Calibri" w:cs="Calibri"/>
                <w:color w:val="003399"/>
                <w:bdr w:val="none" w:sz="0" w:space="0" w:color="auto" w:frame="1"/>
              </w:rPr>
              <w:t xml:space="preserve"> van </w:t>
            </w:r>
            <w:proofErr w:type="spellStart"/>
            <w:r w:rsidRPr="00FC3EE1">
              <w:rPr>
                <w:rFonts w:ascii="Calibri" w:eastAsia="Times New Roman" w:hAnsi="Calibri" w:cs="Calibri"/>
                <w:color w:val="003399"/>
                <w:bdr w:val="none" w:sz="0" w:space="0" w:color="auto" w:frame="1"/>
              </w:rPr>
              <w:t>Driel</w:t>
            </w:r>
            <w:proofErr w:type="spellEnd"/>
            <w:r w:rsidRPr="00FC3EE1">
              <w:rPr>
                <w:rFonts w:ascii="Calibri" w:eastAsia="Times New Roman" w:hAnsi="Calibri" w:cs="Calibri"/>
                <w:color w:val="FF0000"/>
                <w:bdr w:val="none" w:sz="0" w:space="0" w:color="auto" w:frame="1"/>
              </w:rPr>
              <w:t> </w:t>
            </w:r>
            <w:r w:rsidRPr="00FC3EE1">
              <w:rPr>
                <w:rFonts w:ascii="Calibri" w:eastAsia="Times New Roman" w:hAnsi="Calibri" w:cs="Calibri"/>
                <w:color w:val="003399"/>
                <w:bdr w:val="none" w:sz="0" w:space="0" w:color="auto" w:frame="1"/>
              </w:rPr>
              <w:t>presented about her research. Title of her presentation was: </w:t>
            </w:r>
            <w:r w:rsidRPr="00FC3EE1">
              <w:rPr>
                <w:rFonts w:ascii="Calibri" w:eastAsia="Times New Roman" w:hAnsi="Calibri" w:cs="Calibri"/>
                <w:b/>
                <w:bCs/>
                <w:color w:val="003399"/>
                <w:bdr w:val="none" w:sz="0" w:space="0" w:color="auto" w:frame="1"/>
              </w:rPr>
              <w:t xml:space="preserve">First qualitative results </w:t>
            </w:r>
            <w:proofErr w:type="spellStart"/>
            <w:r w:rsidRPr="00FC3EE1">
              <w:rPr>
                <w:rFonts w:ascii="Calibri" w:eastAsia="Times New Roman" w:hAnsi="Calibri" w:cs="Calibri"/>
                <w:b/>
                <w:bCs/>
                <w:color w:val="003399"/>
                <w:bdr w:val="none" w:sz="0" w:space="0" w:color="auto" w:frame="1"/>
              </w:rPr>
              <w:t>VRelax</w:t>
            </w:r>
            <w:proofErr w:type="spellEnd"/>
            <w:r w:rsidRPr="00FC3EE1">
              <w:rPr>
                <w:rFonts w:ascii="Calibri" w:eastAsia="Times New Roman" w:hAnsi="Calibri" w:cs="Calibri"/>
                <w:b/>
                <w:bCs/>
                <w:color w:val="003399"/>
                <w:bdr w:val="none" w:sz="0" w:space="0" w:color="auto" w:frame="1"/>
              </w:rPr>
              <w:t xml:space="preserve"> trial (Relax XL) &amp; sneak </w:t>
            </w:r>
            <w:proofErr w:type="spellStart"/>
            <w:r w:rsidRPr="00FC3EE1">
              <w:rPr>
                <w:rFonts w:ascii="Calibri" w:eastAsia="Times New Roman" w:hAnsi="Calibri" w:cs="Calibri"/>
                <w:b/>
                <w:bCs/>
                <w:color w:val="003399"/>
                <w:bdr w:val="none" w:sz="0" w:space="0" w:color="auto" w:frame="1"/>
              </w:rPr>
              <w:t>peak</w:t>
            </w:r>
            <w:proofErr w:type="spellEnd"/>
            <w:r w:rsidRPr="00FC3EE1">
              <w:rPr>
                <w:rFonts w:ascii="Calibri" w:eastAsia="Times New Roman" w:hAnsi="Calibri" w:cs="Calibri"/>
                <w:b/>
                <w:bCs/>
                <w:color w:val="003399"/>
                <w:bdr w:val="none" w:sz="0" w:space="0" w:color="auto" w:frame="1"/>
              </w:rPr>
              <w:t xml:space="preserve"> </w:t>
            </w:r>
            <w:proofErr w:type="spellStart"/>
            <w:r w:rsidRPr="00FC3EE1">
              <w:rPr>
                <w:rFonts w:ascii="Calibri" w:eastAsia="Times New Roman" w:hAnsi="Calibri" w:cs="Calibri"/>
                <w:b/>
                <w:bCs/>
                <w:color w:val="003399"/>
                <w:bdr w:val="none" w:sz="0" w:space="0" w:color="auto" w:frame="1"/>
              </w:rPr>
              <w:t>VRelax</w:t>
            </w:r>
            <w:proofErr w:type="spellEnd"/>
            <w:r w:rsidRPr="00FC3EE1">
              <w:rPr>
                <w:rFonts w:ascii="Calibri" w:eastAsia="Times New Roman" w:hAnsi="Calibri" w:cs="Calibri"/>
                <w:b/>
                <w:bCs/>
                <w:color w:val="003399"/>
                <w:bdr w:val="none" w:sz="0" w:space="0" w:color="auto" w:frame="1"/>
              </w:rPr>
              <w:t xml:space="preserve"> N=1 study</w:t>
            </w:r>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xml:space="preserve">First, </w:t>
            </w:r>
            <w:proofErr w:type="spellStart"/>
            <w:r w:rsidRPr="00FC3EE1">
              <w:rPr>
                <w:rFonts w:ascii="Calibri" w:eastAsia="Times New Roman" w:hAnsi="Calibri" w:cs="Calibri"/>
                <w:color w:val="003399"/>
                <w:bdr w:val="none" w:sz="0" w:space="0" w:color="auto" w:frame="1"/>
              </w:rPr>
              <w:t>Catheleine</w:t>
            </w:r>
            <w:proofErr w:type="spellEnd"/>
            <w:r w:rsidRPr="00FC3EE1">
              <w:rPr>
                <w:rFonts w:ascii="Calibri" w:eastAsia="Times New Roman" w:hAnsi="Calibri" w:cs="Calibri"/>
                <w:color w:val="003399"/>
                <w:bdr w:val="none" w:sz="0" w:space="0" w:color="auto" w:frame="1"/>
              </w:rPr>
              <w:t xml:space="preserve"> presented the first qualitative results of the </w:t>
            </w:r>
            <w:proofErr w:type="spellStart"/>
            <w:r w:rsidRPr="00FC3EE1">
              <w:rPr>
                <w:rFonts w:ascii="Calibri" w:eastAsia="Times New Roman" w:hAnsi="Calibri" w:cs="Calibri"/>
                <w:color w:val="003399"/>
                <w:bdr w:val="none" w:sz="0" w:space="0" w:color="auto" w:frame="1"/>
              </w:rPr>
              <w:t>VRelax</w:t>
            </w:r>
            <w:proofErr w:type="spellEnd"/>
            <w:r w:rsidRPr="00FC3EE1">
              <w:rPr>
                <w:rFonts w:ascii="Calibri" w:eastAsia="Times New Roman" w:hAnsi="Calibri" w:cs="Calibri"/>
                <w:color w:val="003399"/>
                <w:bdr w:val="none" w:sz="0" w:space="0" w:color="auto" w:frame="1"/>
              </w:rPr>
              <w:t xml:space="preserve"> trial, which evaluates effects of </w:t>
            </w:r>
            <w:proofErr w:type="spellStart"/>
            <w:r w:rsidRPr="00FC3EE1">
              <w:rPr>
                <w:rFonts w:ascii="Calibri" w:eastAsia="Times New Roman" w:hAnsi="Calibri" w:cs="Calibri"/>
                <w:color w:val="003399"/>
                <w:bdr w:val="none" w:sz="0" w:space="0" w:color="auto" w:frame="1"/>
              </w:rPr>
              <w:t>VRelax</w:t>
            </w:r>
            <w:proofErr w:type="spellEnd"/>
            <w:r w:rsidRPr="00FC3EE1">
              <w:rPr>
                <w:rFonts w:ascii="Calibri" w:eastAsia="Times New Roman" w:hAnsi="Calibri" w:cs="Calibri"/>
                <w:color w:val="003399"/>
                <w:bdr w:val="none" w:sz="0" w:space="0" w:color="auto" w:frame="1"/>
              </w:rPr>
              <w:t xml:space="preserve"> on stress in patients with anxiety, depression, bipolar disorder and psychotic disorder. After this, she presented the design of an n-of-1 study in which she will evaluate the effects of </w:t>
            </w:r>
            <w:proofErr w:type="spellStart"/>
            <w:r w:rsidRPr="00FC3EE1">
              <w:rPr>
                <w:rFonts w:ascii="Calibri" w:eastAsia="Times New Roman" w:hAnsi="Calibri" w:cs="Calibri"/>
                <w:color w:val="003399"/>
                <w:bdr w:val="none" w:sz="0" w:space="0" w:color="auto" w:frame="1"/>
              </w:rPr>
              <w:t>VRelax</w:t>
            </w:r>
            <w:proofErr w:type="spellEnd"/>
            <w:r w:rsidRPr="00FC3EE1">
              <w:rPr>
                <w:rFonts w:ascii="Calibri" w:eastAsia="Times New Roman" w:hAnsi="Calibri" w:cs="Calibri"/>
                <w:color w:val="003399"/>
                <w:bdr w:val="none" w:sz="0" w:space="0" w:color="auto" w:frame="1"/>
              </w:rPr>
              <w:t xml:space="preserve"> in psychotic patients at the individual patient-level. </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The presentation has been recorded. If you are interested in the recordings of this presentation, please send an e-mail to </w:t>
            </w:r>
            <w:hyperlink r:id="rId18" w:tgtFrame="_blank" w:history="1">
              <w:r w:rsidRPr="00FC3EE1">
                <w:rPr>
                  <w:rFonts w:ascii="Calibri" w:eastAsia="Times New Roman" w:hAnsi="Calibri" w:cs="Calibri"/>
                  <w:color w:val="003399"/>
                  <w:u w:val="single"/>
                  <w:bdr w:val="none" w:sz="0" w:space="0" w:color="auto" w:frame="1"/>
                </w:rPr>
                <w:t>m.zuidersma@umcg.nl</w:t>
              </w:r>
            </w:hyperlink>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xml:space="preserve">Information about </w:t>
            </w:r>
            <w:proofErr w:type="spellStart"/>
            <w:r w:rsidRPr="00FC3EE1">
              <w:rPr>
                <w:rFonts w:ascii="Calibri" w:eastAsia="Times New Roman" w:hAnsi="Calibri" w:cs="Calibri"/>
                <w:color w:val="003399"/>
                <w:bdr w:val="none" w:sz="0" w:space="0" w:color="auto" w:frame="1"/>
              </w:rPr>
              <w:t>VRelax</w:t>
            </w:r>
            <w:proofErr w:type="spellEnd"/>
            <w:r w:rsidRPr="00FC3EE1">
              <w:rPr>
                <w:rFonts w:ascii="Calibri" w:eastAsia="Times New Roman" w:hAnsi="Calibri" w:cs="Calibri"/>
                <w:color w:val="003399"/>
                <w:bdr w:val="none" w:sz="0" w:space="0" w:color="auto" w:frame="1"/>
              </w:rPr>
              <w:t>: </w:t>
            </w:r>
            <w:hyperlink r:id="rId19" w:tgtFrame="_blank" w:tooltip="Original URL: https://vrmentalhealth.nl/. Click or tap if you trust this link." w:history="1">
              <w:r w:rsidRPr="00FC3EE1">
                <w:rPr>
                  <w:rFonts w:ascii="Calibri" w:eastAsia="Times New Roman" w:hAnsi="Calibri" w:cs="Calibri"/>
                  <w:color w:val="003399"/>
                  <w:u w:val="single"/>
                  <w:bdr w:val="none" w:sz="0" w:space="0" w:color="auto" w:frame="1"/>
                </w:rPr>
                <w:t>Virtual Reality Mental Health</w:t>
              </w:r>
            </w:hyperlink>
            <w:r w:rsidRPr="00FC3EE1">
              <w:rPr>
                <w:rFonts w:ascii="Calibri" w:eastAsia="Times New Roman" w:hAnsi="Calibri" w:cs="Calibri"/>
                <w:color w:val="003399"/>
                <w:bdr w:val="none" w:sz="0" w:space="0" w:color="auto" w:frame="1"/>
              </w:rPr>
              <w:t>, </w:t>
            </w:r>
            <w:hyperlink r:id="rId20" w:tgtFrame="_blank" w:tooltip="Original URL: https://vrmentalhealth.nl/vrelax-ontspanning/. Click or tap if you trust this link." w:history="1">
              <w:r w:rsidRPr="00FC3EE1">
                <w:rPr>
                  <w:rFonts w:ascii="Calibri" w:eastAsia="Times New Roman" w:hAnsi="Calibri" w:cs="Calibri"/>
                  <w:color w:val="003399"/>
                  <w:u w:val="single"/>
                  <w:bdr w:val="none" w:sz="0" w:space="0" w:color="auto" w:frame="1"/>
                </w:rPr>
                <w:t>https://vrmentalhealth.nl/vrelax-ontspanning/</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Symposia, conferences in the spotlight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lastRenderedPageBreak/>
              <w:t>2022</w:t>
            </w:r>
            <w:r w:rsidRPr="00FC3EE1">
              <w:rPr>
                <w:rFonts w:ascii="Calibri" w:eastAsia="Times New Roman" w:hAnsi="Calibri" w:cs="Calibri"/>
                <w:color w:val="1F497D"/>
                <w:bdr w:val="none" w:sz="0" w:space="0" w:color="auto" w:frame="1"/>
              </w:rPr>
              <w:t> </w:t>
            </w:r>
          </w:p>
          <w:p w:rsidR="00FC3EE1" w:rsidRPr="00FC3EE1" w:rsidRDefault="00FC3EE1" w:rsidP="00FC3EE1">
            <w:pPr>
              <w:shd w:val="clear" w:color="auto" w:fill="FFFFFF"/>
              <w:spacing w:after="0" w:line="240" w:lineRule="auto"/>
              <w:outlineLvl w:val="0"/>
              <w:rPr>
                <w:rFonts w:ascii="Calibri Light" w:eastAsia="Times New Roman" w:hAnsi="Calibri Light" w:cs="Calibri Light"/>
                <w:color w:val="1F4E79"/>
                <w:kern w:val="36"/>
                <w:sz w:val="36"/>
                <w:szCs w:val="36"/>
              </w:rPr>
            </w:pPr>
            <w:hyperlink r:id="rId21" w:tgtFrame="_blank" w:tooltip="Original URL: https://esm-network.eu/index.php/about/the-network/. Click or tap if you trust this link." w:history="1">
              <w:r w:rsidRPr="00FC3EE1">
                <w:rPr>
                  <w:rFonts w:ascii="Calibri" w:eastAsia="Times New Roman" w:hAnsi="Calibri" w:cs="Calibri"/>
                  <w:color w:val="538135"/>
                  <w:kern w:val="36"/>
                  <w:u w:val="single"/>
                  <w:bdr w:val="none" w:sz="0" w:space="0" w:color="auto" w:frame="1"/>
                </w:rPr>
                <w:t>The Belgian-Dutch Network for</w:t>
              </w:r>
              <w:r w:rsidRPr="00FC3EE1">
                <w:rPr>
                  <w:rFonts w:ascii="Calibri" w:eastAsia="Times New Roman" w:hAnsi="Calibri" w:cs="Calibri"/>
                  <w:color w:val="044A91"/>
                  <w:kern w:val="36"/>
                  <w:u w:val="single"/>
                  <w:bdr w:val="none" w:sz="0" w:space="0" w:color="auto" w:frame="1"/>
                </w:rPr>
                <w:t> </w:t>
              </w:r>
              <w:r w:rsidRPr="00FC3EE1">
                <w:rPr>
                  <w:rFonts w:ascii="Calibri" w:eastAsia="Times New Roman" w:hAnsi="Calibri" w:cs="Calibri"/>
                  <w:color w:val="C45911"/>
                  <w:kern w:val="36"/>
                  <w:u w:val="single"/>
                  <w:bdr w:val="none" w:sz="0" w:space="0" w:color="auto" w:frame="1"/>
                </w:rPr>
                <w:t>ESM Research in Mental Health</w:t>
              </w:r>
            </w:hyperlink>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For those doing/interested in doing ambulatory assessment studies, there may be an interesting event coming up: </w:t>
            </w:r>
            <w:r w:rsidRPr="00FC3EE1">
              <w:rPr>
                <w:rFonts w:ascii="Calibri" w:eastAsia="Times New Roman" w:hAnsi="Calibri" w:cs="Calibri"/>
                <w:color w:val="538135"/>
                <w:bdr w:val="none" w:sz="0" w:space="0" w:color="auto" w:frame="1"/>
              </w:rPr>
              <w:t>The Belgian-Dutch ESM Network</w:t>
            </w:r>
            <w:r w:rsidRPr="00FC3EE1">
              <w:rPr>
                <w:rFonts w:ascii="Calibri" w:eastAsia="Times New Roman" w:hAnsi="Calibri" w:cs="Calibri"/>
                <w:color w:val="FF0000"/>
                <w:bdr w:val="none" w:sz="0" w:space="0" w:color="auto" w:frame="1"/>
              </w:rPr>
              <w:t> </w:t>
            </w:r>
            <w:r w:rsidRPr="00FC3EE1">
              <w:rPr>
                <w:rFonts w:ascii="Calibri" w:eastAsia="Times New Roman" w:hAnsi="Calibri" w:cs="Calibri"/>
                <w:b/>
                <w:bCs/>
                <w:color w:val="003399"/>
                <w:bdr w:val="none" w:sz="0" w:space="0" w:color="auto" w:frame="1"/>
              </w:rPr>
              <w:t>expert meeting</w:t>
            </w:r>
            <w:r w:rsidRPr="00FC3EE1">
              <w:rPr>
                <w:rFonts w:ascii="Calibri" w:eastAsia="Times New Roman" w:hAnsi="Calibri" w:cs="Calibri"/>
                <w:color w:val="003399"/>
                <w:bdr w:val="none" w:sz="0" w:space="0" w:color="auto" w:frame="1"/>
              </w:rPr>
              <w:t>  that will be held on </w:t>
            </w:r>
            <w:r w:rsidRPr="00FC3EE1">
              <w:rPr>
                <w:rFonts w:ascii="Calibri" w:eastAsia="Times New Roman" w:hAnsi="Calibri" w:cs="Calibri"/>
                <w:b/>
                <w:bCs/>
                <w:color w:val="003399"/>
                <w:bdr w:val="none" w:sz="0" w:space="0" w:color="auto" w:frame="1"/>
              </w:rPr>
              <w:t>Sept 13-14</w:t>
            </w:r>
            <w:r w:rsidRPr="00FC3EE1">
              <w:rPr>
                <w:rFonts w:ascii="Calibri" w:eastAsia="Times New Roman" w:hAnsi="Calibri" w:cs="Calibri"/>
                <w:color w:val="003399"/>
                <w:bdr w:val="none" w:sz="0" w:space="0" w:color="auto" w:frame="1"/>
              </w:rPr>
              <w:t> in </w:t>
            </w:r>
            <w:r w:rsidRPr="00FC3EE1">
              <w:rPr>
                <w:rFonts w:ascii="Calibri" w:eastAsia="Times New Roman" w:hAnsi="Calibri" w:cs="Calibri"/>
                <w:b/>
                <w:bCs/>
                <w:color w:val="003399"/>
                <w:bdr w:val="none" w:sz="0" w:space="0" w:color="auto" w:frame="1"/>
              </w:rPr>
              <w:t>Leuven, Belgium</w:t>
            </w:r>
            <w:r w:rsidRPr="00FC3EE1">
              <w:rPr>
                <w:rFonts w:ascii="Calibri" w:eastAsia="Times New Roman" w:hAnsi="Calibri" w:cs="Calibri"/>
                <w:color w:val="003399"/>
                <w:bdr w:val="none" w:sz="0" w:space="0" w:color="auto" w:frame="1"/>
              </w:rPr>
              <w:t>. During this two-day meeting, researchers doing ambulatory assessment work can meet up, share their work and get to know other AA-people. Costs: 50 euro. </w:t>
            </w:r>
            <w:r w:rsidRPr="00FC3EE1">
              <w:rPr>
                <w:rFonts w:ascii="Calibri" w:eastAsia="Times New Roman" w:hAnsi="Calibri" w:cs="Calibri"/>
                <w:color w:val="003399"/>
                <w:bdr w:val="none" w:sz="0" w:space="0" w:color="auto" w:frame="1"/>
                <w:shd w:val="clear" w:color="auto" w:fill="FFFFFF"/>
              </w:rPr>
              <w:t>Deadline for submitting abstracts and hackathon topics was June 15</w:t>
            </w:r>
            <w:r w:rsidRPr="00FC3EE1">
              <w:rPr>
                <w:rFonts w:ascii="Calibri" w:eastAsia="Times New Roman" w:hAnsi="Calibri" w:cs="Calibri"/>
                <w:color w:val="003399"/>
                <w:bdr w:val="none" w:sz="0" w:space="0" w:color="auto" w:frame="1"/>
                <w:shd w:val="clear" w:color="auto" w:fill="FFFFFF"/>
                <w:vertAlign w:val="superscript"/>
              </w:rPr>
              <w:t>th</w:t>
            </w:r>
            <w:r w:rsidRPr="00FC3EE1">
              <w:rPr>
                <w:rFonts w:ascii="Calibri" w:eastAsia="Times New Roman" w:hAnsi="Calibri" w:cs="Calibri"/>
                <w:color w:val="003399"/>
                <w:bdr w:val="none" w:sz="0" w:space="0" w:color="auto" w:frame="1"/>
                <w:shd w:val="clear" w:color="auto" w:fill="FFFFFF"/>
              </w:rPr>
              <w:t>, but you can still register to participate after this date. </w:t>
            </w:r>
            <w:r w:rsidRPr="00FC3EE1">
              <w:rPr>
                <w:rFonts w:ascii="Calibri" w:eastAsia="Times New Roman" w:hAnsi="Calibri" w:cs="Calibri"/>
                <w:color w:val="003399"/>
                <w:bdr w:val="none" w:sz="0" w:space="0" w:color="auto" w:frame="1"/>
              </w:rPr>
              <w:t>Here is the link:</w:t>
            </w:r>
          </w:p>
          <w:p w:rsidR="00FC3EE1" w:rsidRPr="00FC3EE1" w:rsidRDefault="00FC3EE1" w:rsidP="00FC3EE1">
            <w:pPr>
              <w:spacing w:after="0" w:line="240" w:lineRule="auto"/>
              <w:rPr>
                <w:rFonts w:ascii="Calibri" w:eastAsia="Times New Roman" w:hAnsi="Calibri" w:cs="Calibri"/>
              </w:rPr>
            </w:pPr>
            <w:hyperlink r:id="rId22" w:tgtFrame="_blank" w:tooltip="Original URL: https://gbiomed.kuleuven.be/english/research/50000666/50000673/cpp/esm-network-meeting-2022/. Click or tap if you trust this link." w:history="1">
              <w:r w:rsidRPr="00FC3EE1">
                <w:rPr>
                  <w:rFonts w:ascii="Calibri" w:eastAsia="Times New Roman" w:hAnsi="Calibri" w:cs="Calibri"/>
                  <w:color w:val="003399"/>
                  <w:u w:val="single"/>
                  <w:bdr w:val="none" w:sz="0" w:space="0" w:color="auto" w:frame="1"/>
                </w:rPr>
                <w:t>https://gbiomed.kuleuven.be/english/research/50000666/50000673/cpp/esm-network-meeting-2022/</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For more information, contact Hanneke </w:t>
            </w:r>
            <w:proofErr w:type="spellStart"/>
            <w:r w:rsidRPr="00FC3EE1">
              <w:rPr>
                <w:rFonts w:ascii="Calibri" w:eastAsia="Times New Roman" w:hAnsi="Calibri" w:cs="Calibri"/>
                <w:color w:val="003399"/>
                <w:bdr w:val="none" w:sz="0" w:space="0" w:color="auto" w:frame="1"/>
              </w:rPr>
              <w:t>Wigman</w:t>
            </w:r>
            <w:proofErr w:type="spellEnd"/>
            <w:r w:rsidRPr="00FC3EE1">
              <w:rPr>
                <w:rFonts w:ascii="Calibri" w:eastAsia="Times New Roman" w:hAnsi="Calibri" w:cs="Calibri"/>
                <w:color w:val="003399"/>
                <w:bdr w:val="none" w:sz="0" w:space="0" w:color="auto" w:frame="1"/>
              </w:rPr>
              <w:t>: </w:t>
            </w:r>
            <w:hyperlink r:id="rId23" w:tgtFrame="_blank" w:history="1">
              <w:r w:rsidRPr="00FC3EE1">
                <w:rPr>
                  <w:rFonts w:ascii="Calibri" w:eastAsia="Times New Roman" w:hAnsi="Calibri" w:cs="Calibri"/>
                  <w:color w:val="003399"/>
                  <w:u w:val="single"/>
                  <w:bdr w:val="none" w:sz="0" w:space="0" w:color="auto" w:frame="1"/>
                </w:rPr>
                <w:t>j.t.w.wigman@umcg.nl</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For more information on the ESM Network, please see </w:t>
            </w:r>
            <w:hyperlink r:id="rId24" w:tgtFrame="_blank" w:tooltip="Original URL: https://esm-network.eu/index.php/about/the-network/. Click or tap if you trust this link." w:history="1">
              <w:r w:rsidRPr="00FC3EE1">
                <w:rPr>
                  <w:rFonts w:ascii="Calibri" w:eastAsia="Times New Roman" w:hAnsi="Calibri" w:cs="Calibri"/>
                  <w:color w:val="003399"/>
                  <w:u w:val="single"/>
                  <w:bdr w:val="none" w:sz="0" w:space="0" w:color="auto" w:frame="1"/>
                </w:rPr>
                <w:t>https://esm-network.eu/index.php/about/the-network/</w:t>
              </w:r>
            </w:hyperlink>
          </w:p>
          <w:p w:rsidR="00FC3EE1" w:rsidRPr="00FC3EE1" w:rsidRDefault="00FC3EE1" w:rsidP="00FC3EE1">
            <w:pPr>
              <w:spacing w:after="0" w:line="240" w:lineRule="auto"/>
              <w:outlineLvl w:val="0"/>
              <w:rPr>
                <w:rFonts w:ascii="Calibri Light" w:eastAsia="Times New Roman" w:hAnsi="Calibri Light" w:cs="Calibri Light"/>
                <w:color w:val="1F4E79"/>
                <w:kern w:val="36"/>
                <w:sz w:val="36"/>
                <w:szCs w:val="36"/>
              </w:rPr>
            </w:pPr>
            <w:r w:rsidRPr="00FC3EE1">
              <w:rPr>
                <w:rFonts w:ascii="Calibri" w:eastAsia="Times New Roman" w:hAnsi="Calibri" w:cs="Calibri"/>
                <w:b/>
                <w:bCs/>
                <w:color w:val="FF0000"/>
                <w:kern w:val="36"/>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2023</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19200" cy="121920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tgtFrame="_blank" w:tooltip="Original URL: https://ppw.kuleuven.be/ogp/smallisbeautifuloncemore2023. Click or tap if you trust this link." w:history="1">
              <w:r w:rsidRPr="00FC3EE1">
                <w:rPr>
                  <w:rFonts w:ascii="Calibri" w:eastAsia="Times New Roman" w:hAnsi="Calibri" w:cs="Calibri"/>
                  <w:b/>
                  <w:bCs/>
                  <w:color w:val="003399"/>
                  <w:u w:val="single"/>
                  <w:bdr w:val="none" w:sz="0" w:space="0" w:color="auto" w:frame="1"/>
                </w:rPr>
                <w:t>Small is beautiful {once more} symposium 2023</w:t>
              </w:r>
            </w:hyperlink>
            <w:r w:rsidRPr="00FC3EE1">
              <w:rPr>
                <w:rFonts w:ascii="Calibri" w:eastAsia="Times New Roman" w:hAnsi="Calibri" w:cs="Calibri"/>
                <w:b/>
                <w:bCs/>
                <w:color w:val="003399"/>
                <w:bdr w:val="none" w:sz="0" w:space="0" w:color="auto" w:frame="1"/>
              </w:rPr>
              <w:t> </w:t>
            </w:r>
            <w:r w:rsidRPr="00FC3EE1">
              <w:rPr>
                <w:rFonts w:ascii="Calibri" w:eastAsia="Times New Roman" w:hAnsi="Calibri" w:cs="Calibri"/>
                <w:color w:val="003399"/>
                <w:bdr w:val="none" w:sz="0" w:space="0" w:color="auto" w:frame="1"/>
              </w:rPr>
              <w:t>(online!)</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The third international N=1 Symposium</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Monday 24 April -&gt; Thursday 27 April 2023</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FF0000"/>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Within-person research has exponentially increased in recent years. Clinicians and researchers alike are benefiting from the  flexibility and potential of research methods focusing on the individual. The result of such staggering interest has culminated in the current symposium, which strives to bring together experts and novices in this growing field of research. We aim to continue expanding awareness, knowledge, and expertise of this increasingly prominent research methodology.</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This third international </w:t>
            </w:r>
            <w:r w:rsidRPr="00FC3EE1">
              <w:rPr>
                <w:rFonts w:ascii="Calibri" w:eastAsia="Times New Roman" w:hAnsi="Calibri" w:cs="Calibri"/>
                <w:b/>
                <w:bCs/>
                <w:color w:val="003399"/>
                <w:bdr w:val="none" w:sz="0" w:space="0" w:color="auto" w:frame="1"/>
              </w:rPr>
              <w:t>fully online N=1</w:t>
            </w:r>
            <w:r w:rsidRPr="00FC3EE1">
              <w:rPr>
                <w:rFonts w:ascii="Calibri" w:eastAsia="Times New Roman" w:hAnsi="Calibri" w:cs="Calibri"/>
                <w:color w:val="003399"/>
                <w:bdr w:val="none" w:sz="0" w:space="0" w:color="auto" w:frame="1"/>
              </w:rPr>
              <w:t> </w:t>
            </w:r>
            <w:r w:rsidRPr="00FC3EE1">
              <w:rPr>
                <w:rFonts w:ascii="Calibri" w:eastAsia="Times New Roman" w:hAnsi="Calibri" w:cs="Calibri"/>
                <w:b/>
                <w:bCs/>
                <w:color w:val="003399"/>
                <w:bdr w:val="none" w:sz="0" w:space="0" w:color="auto" w:frame="1"/>
              </w:rPr>
              <w:t>symposium</w:t>
            </w:r>
            <w:r w:rsidRPr="00FC3EE1">
              <w:rPr>
                <w:rFonts w:ascii="Calibri" w:eastAsia="Times New Roman" w:hAnsi="Calibri" w:cs="Calibri"/>
                <w:color w:val="003399"/>
                <w:bdr w:val="none" w:sz="0" w:space="0" w:color="auto" w:frame="1"/>
              </w:rPr>
              <w:t> </w:t>
            </w:r>
            <w:r w:rsidRPr="00FC3EE1">
              <w:rPr>
                <w:rFonts w:ascii="Calibri" w:eastAsia="Times New Roman" w:hAnsi="Calibri" w:cs="Calibri"/>
                <w:b/>
                <w:bCs/>
                <w:color w:val="003399"/>
                <w:bdr w:val="none" w:sz="0" w:space="0" w:color="auto" w:frame="1"/>
              </w:rPr>
              <w:t>"Small is Beautiful {Once More }"</w:t>
            </w:r>
            <w:r w:rsidRPr="00FC3EE1">
              <w:rPr>
                <w:rFonts w:ascii="Calibri" w:eastAsia="Times New Roman" w:hAnsi="Calibri" w:cs="Calibri"/>
                <w:color w:val="003399"/>
                <w:bdr w:val="none" w:sz="0" w:space="0" w:color="auto" w:frame="1"/>
              </w:rPr>
              <w:t> is a joint venture between KU Leuven (Belgium) and </w:t>
            </w:r>
            <w:proofErr w:type="spellStart"/>
            <w:r w:rsidRPr="00FC3EE1">
              <w:rPr>
                <w:rFonts w:ascii="Calibri" w:eastAsia="Times New Roman" w:hAnsi="Calibri" w:cs="Calibri"/>
                <w:color w:val="003399"/>
                <w:bdr w:val="none" w:sz="0" w:space="0" w:color="auto" w:frame="1"/>
              </w:rPr>
              <w:t>Karolinska</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Institutet</w:t>
            </w:r>
            <w:proofErr w:type="spellEnd"/>
            <w:r w:rsidRPr="00FC3EE1">
              <w:rPr>
                <w:rFonts w:ascii="Calibri" w:eastAsia="Times New Roman" w:hAnsi="Calibri" w:cs="Calibri"/>
                <w:color w:val="003399"/>
                <w:bdr w:val="none" w:sz="0" w:space="0" w:color="auto" w:frame="1"/>
              </w:rPr>
              <w:t xml:space="preserve"> (Sweden), and takes place </w:t>
            </w:r>
            <w:r w:rsidRPr="00FC3EE1">
              <w:rPr>
                <w:rFonts w:ascii="Calibri" w:eastAsia="Times New Roman" w:hAnsi="Calibri" w:cs="Calibri"/>
                <w:b/>
                <w:bCs/>
                <w:color w:val="003399"/>
                <w:bdr w:val="none" w:sz="0" w:space="0" w:color="auto" w:frame="1"/>
              </w:rPr>
              <w:t>24-27</w:t>
            </w:r>
            <w:r w:rsidRPr="00FC3EE1">
              <w:rPr>
                <w:rFonts w:ascii="Calibri" w:eastAsia="Times New Roman" w:hAnsi="Calibri" w:cs="Calibri"/>
                <w:color w:val="003399"/>
                <w:bdr w:val="none" w:sz="0" w:space="0" w:color="auto" w:frame="1"/>
              </w:rPr>
              <w:t> </w:t>
            </w:r>
            <w:r w:rsidRPr="00FC3EE1">
              <w:rPr>
                <w:rFonts w:ascii="Calibri" w:eastAsia="Times New Roman" w:hAnsi="Calibri" w:cs="Calibri"/>
                <w:b/>
                <w:bCs/>
                <w:color w:val="003399"/>
                <w:bdr w:val="none" w:sz="0" w:space="0" w:color="auto" w:frame="1"/>
              </w:rPr>
              <w:t>April 2023</w:t>
            </w:r>
            <w:r w:rsidRPr="00FC3EE1">
              <w:rPr>
                <w:rFonts w:ascii="Calibri" w:eastAsia="Times New Roman" w:hAnsi="Calibri" w:cs="Calibri"/>
                <w:color w:val="003399"/>
                <w:bdr w:val="none" w:sz="0" w:space="0" w:color="auto" w:frame="1"/>
              </w:rPr>
              <w:t>.</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The general theme of the symposium will be bringing together the two worlds of single case designs:  Single Case </w:t>
            </w:r>
            <w:r w:rsidRPr="00FC3EE1">
              <w:rPr>
                <w:rFonts w:ascii="Calibri" w:eastAsia="Times New Roman" w:hAnsi="Calibri" w:cs="Calibri"/>
                <w:b/>
                <w:bCs/>
                <w:color w:val="003399"/>
                <w:bdr w:val="none" w:sz="0" w:space="0" w:color="auto" w:frame="1"/>
              </w:rPr>
              <w:t>Observational</w:t>
            </w:r>
            <w:r w:rsidRPr="00FC3EE1">
              <w:rPr>
                <w:rFonts w:ascii="Calibri" w:eastAsia="Times New Roman" w:hAnsi="Calibri" w:cs="Calibri"/>
                <w:color w:val="003399"/>
                <w:bdr w:val="none" w:sz="0" w:space="0" w:color="auto" w:frame="1"/>
              </w:rPr>
              <w:t> Designs (SCODs) and Single Case </w:t>
            </w:r>
            <w:r w:rsidRPr="00FC3EE1">
              <w:rPr>
                <w:rFonts w:ascii="Calibri" w:eastAsia="Times New Roman" w:hAnsi="Calibri" w:cs="Calibri"/>
                <w:b/>
                <w:bCs/>
                <w:color w:val="003399"/>
                <w:bdr w:val="none" w:sz="0" w:space="0" w:color="auto" w:frame="1"/>
              </w:rPr>
              <w:t>Experimental</w:t>
            </w:r>
            <w:r w:rsidRPr="00FC3EE1">
              <w:rPr>
                <w:rFonts w:ascii="Calibri" w:eastAsia="Times New Roman" w:hAnsi="Calibri" w:cs="Calibri"/>
                <w:color w:val="003399"/>
                <w:bdr w:val="none" w:sz="0" w:space="0" w:color="auto" w:frame="1"/>
              </w:rPr>
              <w:t> Designs (SCEDs). We look forward to welcoming you soon!</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Follow us on </w:t>
            </w:r>
            <w:hyperlink r:id="rId27" w:tgtFrame="_blank" w:tooltip="Original URL: http://twitter.com/Nof1symposium. Click or tap if you trust this link." w:history="1">
              <w:r w:rsidRPr="00FC3EE1">
                <w:rPr>
                  <w:rFonts w:ascii="Calibri" w:eastAsia="Times New Roman" w:hAnsi="Calibri" w:cs="Calibri"/>
                  <w:color w:val="003399"/>
                  <w:u w:val="single"/>
                  <w:bdr w:val="none" w:sz="0" w:space="0" w:color="auto" w:frame="1"/>
                </w:rPr>
                <w:t>Twitter</w:t>
              </w:r>
            </w:hyperlink>
            <w:r w:rsidRPr="00FC3EE1">
              <w:rPr>
                <w:rFonts w:ascii="Calibri" w:eastAsia="Times New Roman" w:hAnsi="Calibri" w:cs="Calibri"/>
                <w:color w:val="003399"/>
                <w:bdr w:val="none" w:sz="0" w:space="0" w:color="auto" w:frame="1"/>
              </w:rPr>
              <w:t> for updates!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xml:space="preserve">This symposium is supported by the Research Network PAIN (Pain, Action and </w:t>
            </w:r>
            <w:proofErr w:type="spellStart"/>
            <w:r w:rsidRPr="00FC3EE1">
              <w:rPr>
                <w:rFonts w:ascii="Calibri" w:eastAsia="Times New Roman" w:hAnsi="Calibri" w:cs="Calibri"/>
                <w:color w:val="003399"/>
                <w:bdr w:val="none" w:sz="0" w:space="0" w:color="auto" w:frame="1"/>
              </w:rPr>
              <w:t>INterference</w:t>
            </w:r>
            <w:proofErr w:type="spellEnd"/>
            <w:r w:rsidRPr="00FC3EE1">
              <w:rPr>
                <w:rFonts w:ascii="Calibri" w:eastAsia="Times New Roman" w:hAnsi="Calibri" w:cs="Calibri"/>
                <w:color w:val="003399"/>
                <w:bdr w:val="none" w:sz="0" w:space="0" w:color="auto" w:frame="1"/>
              </w:rPr>
              <w:t>) of the </w:t>
            </w:r>
            <w:r w:rsidRPr="00FC3EE1">
              <w:rPr>
                <w:rFonts w:ascii="Calibri" w:eastAsia="Times New Roman" w:hAnsi="Calibri" w:cs="Calibri"/>
                <w:b/>
                <w:bCs/>
                <w:color w:val="003399"/>
                <w:bdr w:val="none" w:sz="0" w:space="0" w:color="auto" w:frame="1"/>
              </w:rPr>
              <w:t>Research Foundation Flanders</w:t>
            </w:r>
            <w:r w:rsidRPr="00FC3EE1">
              <w:rPr>
                <w:rFonts w:ascii="Calibri" w:eastAsia="Times New Roman" w:hAnsi="Calibri" w:cs="Calibri"/>
                <w:color w:val="003399"/>
                <w:bdr w:val="none" w:sz="0" w:space="0" w:color="auto" w:frame="1"/>
              </w:rPr>
              <w:t> (</w:t>
            </w:r>
            <w:proofErr w:type="spellStart"/>
            <w:r w:rsidRPr="00FC3EE1">
              <w:rPr>
                <w:rFonts w:ascii="Calibri" w:eastAsia="Times New Roman" w:hAnsi="Calibri" w:cs="Calibri"/>
                <w:b/>
                <w:bCs/>
                <w:color w:val="003399"/>
                <w:bdr w:val="none" w:sz="0" w:space="0" w:color="auto" w:frame="1"/>
              </w:rPr>
              <w:t>fwo</w:t>
            </w:r>
            <w:proofErr w:type="spellEnd"/>
            <w:r w:rsidRPr="00FC3EE1">
              <w:rPr>
                <w:rFonts w:ascii="Calibri" w:eastAsia="Times New Roman" w:hAnsi="Calibri" w:cs="Calibri"/>
                <w:b/>
                <w:bCs/>
                <w:color w:val="003399"/>
                <w:bdr w:val="none" w:sz="0" w:space="0" w:color="auto" w:frame="1"/>
              </w:rPr>
              <w:t>,</w:t>
            </w:r>
            <w:r w:rsidRPr="00FC3EE1">
              <w:rPr>
                <w:rFonts w:ascii="Calibri" w:eastAsia="Times New Roman" w:hAnsi="Calibri" w:cs="Calibri"/>
                <w:color w:val="003399"/>
                <w:bdr w:val="none" w:sz="0" w:space="0" w:color="auto" w:frame="1"/>
              </w:rPr>
              <w:t> Belgium)</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The organizing committee,</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xml:space="preserve">Johan W.S. </w:t>
            </w:r>
            <w:proofErr w:type="spellStart"/>
            <w:r w:rsidRPr="00FC3EE1">
              <w:rPr>
                <w:rFonts w:ascii="Calibri" w:eastAsia="Times New Roman" w:hAnsi="Calibri" w:cs="Calibri"/>
                <w:color w:val="003399"/>
                <w:bdr w:val="none" w:sz="0" w:space="0" w:color="auto" w:frame="1"/>
              </w:rPr>
              <w:t>Vlaeyen</w:t>
            </w:r>
            <w:proofErr w:type="spellEnd"/>
            <w:r w:rsidRPr="00FC3EE1">
              <w:rPr>
                <w:rFonts w:ascii="Calibri" w:eastAsia="Times New Roman" w:hAnsi="Calibri" w:cs="Calibri"/>
                <w:color w:val="003399"/>
                <w:bdr w:val="none" w:sz="0" w:space="0" w:color="auto" w:frame="1"/>
              </w:rPr>
              <w:t xml:space="preserve">, Patrick </w:t>
            </w:r>
            <w:proofErr w:type="spellStart"/>
            <w:r w:rsidRPr="00FC3EE1">
              <w:rPr>
                <w:rFonts w:ascii="Calibri" w:eastAsia="Times New Roman" w:hAnsi="Calibri" w:cs="Calibri"/>
                <w:color w:val="003399"/>
                <w:bdr w:val="none" w:sz="0" w:space="0" w:color="auto" w:frame="1"/>
              </w:rPr>
              <w:t>Onghena</w:t>
            </w:r>
            <w:proofErr w:type="spellEnd"/>
            <w:r w:rsidRPr="00FC3EE1">
              <w:rPr>
                <w:rFonts w:ascii="Calibri" w:eastAsia="Times New Roman" w:hAnsi="Calibri" w:cs="Calibri"/>
                <w:color w:val="003399"/>
                <w:bdr w:val="none" w:sz="0" w:space="0" w:color="auto" w:frame="1"/>
              </w:rPr>
              <w:t xml:space="preserve">, Livia </w:t>
            </w:r>
            <w:proofErr w:type="spellStart"/>
            <w:r w:rsidRPr="00FC3EE1">
              <w:rPr>
                <w:rFonts w:ascii="Calibri" w:eastAsia="Times New Roman" w:hAnsi="Calibri" w:cs="Calibri"/>
                <w:color w:val="003399"/>
                <w:bdr w:val="none" w:sz="0" w:space="0" w:color="auto" w:frame="1"/>
              </w:rPr>
              <w:t>Guadagnoli</w:t>
            </w:r>
            <w:proofErr w:type="spellEnd"/>
            <w:r w:rsidRPr="00FC3EE1">
              <w:rPr>
                <w:rFonts w:ascii="Calibri" w:eastAsia="Times New Roman" w:hAnsi="Calibri" w:cs="Calibri"/>
                <w:color w:val="003399"/>
                <w:bdr w:val="none" w:sz="0" w:space="0" w:color="auto" w:frame="1"/>
              </w:rPr>
              <w:t>, </w:t>
            </w:r>
            <w:proofErr w:type="spellStart"/>
            <w:r w:rsidRPr="00FC3EE1">
              <w:rPr>
                <w:rFonts w:ascii="Calibri" w:eastAsia="Times New Roman" w:hAnsi="Calibri" w:cs="Calibri"/>
                <w:color w:val="003399"/>
                <w:bdr w:val="none" w:sz="0" w:space="0" w:color="auto" w:frame="1"/>
              </w:rPr>
              <w:t>Rikard</w:t>
            </w:r>
            <w:proofErr w:type="spellEnd"/>
            <w:r w:rsidRPr="00FC3EE1">
              <w:rPr>
                <w:rFonts w:ascii="Calibri" w:eastAsia="Times New Roman" w:hAnsi="Calibri" w:cs="Calibri"/>
                <w:color w:val="003399"/>
                <w:bdr w:val="none" w:sz="0" w:space="0" w:color="auto" w:frame="1"/>
              </w:rPr>
              <w:t xml:space="preserve"> Wicksell, and Eva </w:t>
            </w:r>
            <w:proofErr w:type="spellStart"/>
            <w:r w:rsidRPr="00FC3EE1">
              <w:rPr>
                <w:rFonts w:ascii="Calibri" w:eastAsia="Times New Roman" w:hAnsi="Calibri" w:cs="Calibri"/>
                <w:color w:val="003399"/>
                <w:bdr w:val="none" w:sz="0" w:space="0" w:color="auto" w:frame="1"/>
              </w:rPr>
              <w:t>Ceulemans</w:t>
            </w:r>
            <w:proofErr w:type="spellEnd"/>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b/>
                <w:bCs/>
                <w:color w:val="003399"/>
                <w:bdr w:val="none" w:sz="0" w:space="0" w:color="auto" w:frame="1"/>
              </w:rPr>
              <w:t>Conference timeline</w:t>
            </w:r>
            <w:r w:rsidRPr="00FC3EE1">
              <w:rPr>
                <w:rFonts w:ascii="Calibri" w:eastAsia="Times New Roman" w:hAnsi="Calibri" w:cs="Calibri"/>
                <w:color w:val="003399"/>
                <w:bdr w:val="none" w:sz="0" w:space="0" w:color="auto" w:frame="1"/>
              </w:rPr>
              <w:t>:</w:t>
            </w:r>
          </w:p>
          <w:p w:rsidR="00FC3EE1" w:rsidRPr="00FC3EE1" w:rsidRDefault="00FC3EE1" w:rsidP="00FC3EE1">
            <w:pPr>
              <w:shd w:val="clear" w:color="auto" w:fill="FFFFFF"/>
              <w:spacing w:after="0" w:line="240" w:lineRule="auto"/>
              <w:ind w:left="360" w:hanging="360"/>
              <w:rPr>
                <w:rFonts w:ascii="Times New Roman" w:eastAsia="Times New Roman" w:hAnsi="Times New Roman" w:cs="Times New Roman"/>
                <w:sz w:val="24"/>
                <w:szCs w:val="24"/>
              </w:rPr>
            </w:pPr>
            <w:r w:rsidRPr="00FC3EE1">
              <w:rPr>
                <w:rFonts w:ascii="Symbol" w:eastAsia="Times New Roman" w:hAnsi="Symbol" w:cs="Times New Roman"/>
                <w:color w:val="003399"/>
                <w:bdr w:val="none" w:sz="0" w:space="0" w:color="auto" w:frame="1"/>
              </w:rPr>
              <w:t></w:t>
            </w:r>
            <w:r w:rsidRPr="00FC3EE1">
              <w:rPr>
                <w:rFonts w:ascii="Times New Roman" w:eastAsia="Times New Roman" w:hAnsi="Times New Roman" w:cs="Times New Roman"/>
                <w:color w:val="003399"/>
                <w:sz w:val="14"/>
                <w:szCs w:val="14"/>
                <w:bdr w:val="none" w:sz="0" w:space="0" w:color="auto" w:frame="1"/>
              </w:rPr>
              <w:t>         </w:t>
            </w:r>
            <w:r w:rsidRPr="00FC3EE1">
              <w:rPr>
                <w:rFonts w:ascii="Calibri" w:eastAsia="Times New Roman" w:hAnsi="Calibri" w:cs="Calibri"/>
                <w:color w:val="003399"/>
                <w:bdr w:val="none" w:sz="0" w:space="0" w:color="auto" w:frame="1"/>
              </w:rPr>
              <w:t>Opening registrations: Thursday 1 September 2022</w:t>
            </w:r>
          </w:p>
          <w:p w:rsidR="00FC3EE1" w:rsidRPr="00FC3EE1" w:rsidRDefault="00FC3EE1" w:rsidP="00FC3EE1">
            <w:pPr>
              <w:shd w:val="clear" w:color="auto" w:fill="FFFFFF"/>
              <w:spacing w:after="0" w:line="240" w:lineRule="auto"/>
              <w:ind w:left="360" w:hanging="360"/>
              <w:rPr>
                <w:rFonts w:ascii="Times New Roman" w:eastAsia="Times New Roman" w:hAnsi="Times New Roman" w:cs="Times New Roman"/>
                <w:sz w:val="24"/>
                <w:szCs w:val="24"/>
              </w:rPr>
            </w:pPr>
            <w:r w:rsidRPr="00FC3EE1">
              <w:rPr>
                <w:rFonts w:ascii="Symbol" w:eastAsia="Times New Roman" w:hAnsi="Symbol" w:cs="Times New Roman"/>
                <w:color w:val="003399"/>
                <w:bdr w:val="none" w:sz="0" w:space="0" w:color="auto" w:frame="1"/>
              </w:rPr>
              <w:t></w:t>
            </w:r>
            <w:r w:rsidRPr="00FC3EE1">
              <w:rPr>
                <w:rFonts w:ascii="Times New Roman" w:eastAsia="Times New Roman" w:hAnsi="Times New Roman" w:cs="Times New Roman"/>
                <w:color w:val="003399"/>
                <w:sz w:val="14"/>
                <w:szCs w:val="14"/>
                <w:bdr w:val="none" w:sz="0" w:space="0" w:color="auto" w:frame="1"/>
              </w:rPr>
              <w:t>         </w:t>
            </w:r>
            <w:r w:rsidRPr="00FC3EE1">
              <w:rPr>
                <w:rFonts w:ascii="Calibri" w:eastAsia="Times New Roman" w:hAnsi="Calibri" w:cs="Calibri"/>
                <w:color w:val="003399"/>
                <w:bdr w:val="none" w:sz="0" w:space="0" w:color="auto" w:frame="1"/>
              </w:rPr>
              <w:t>Early bird registration deadline: Tuesday 31 January 2023</w:t>
            </w:r>
          </w:p>
          <w:p w:rsidR="00FC3EE1" w:rsidRPr="00FC3EE1" w:rsidRDefault="00FC3EE1" w:rsidP="00FC3EE1">
            <w:pPr>
              <w:shd w:val="clear" w:color="auto" w:fill="FFFFFF"/>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b/>
                <w:bCs/>
                <w:color w:val="003399"/>
                <w:bdr w:val="none" w:sz="0" w:space="0" w:color="auto" w:frame="1"/>
              </w:rPr>
              <w:lastRenderedPageBreak/>
              <w:t>Contact</w:t>
            </w:r>
            <w:r w:rsidRPr="00FC3EE1">
              <w:rPr>
                <w:rFonts w:ascii="Calibri" w:eastAsia="Times New Roman" w:hAnsi="Calibri" w:cs="Calibri"/>
                <w:color w:val="003399"/>
                <w:bdr w:val="none" w:sz="0" w:space="0" w:color="auto" w:frame="1"/>
              </w:rPr>
              <w:t>:</w:t>
            </w:r>
          </w:p>
          <w:p w:rsidR="00FC3EE1" w:rsidRPr="00FC3EE1" w:rsidRDefault="00FC3EE1" w:rsidP="00FC3EE1">
            <w:pPr>
              <w:spacing w:after="0" w:line="240" w:lineRule="auto"/>
              <w:rPr>
                <w:rFonts w:ascii="Times New Roman" w:eastAsia="Times New Roman" w:hAnsi="Times New Roman" w:cs="Times New Roman"/>
                <w:sz w:val="24"/>
                <w:szCs w:val="24"/>
              </w:rPr>
            </w:pPr>
            <w:r w:rsidRPr="00FC3EE1">
              <w:rPr>
                <w:rFonts w:ascii="Calibri" w:eastAsia="Times New Roman" w:hAnsi="Calibri" w:cs="Calibri"/>
                <w:color w:val="003399"/>
                <w:bdr w:val="none" w:sz="0" w:space="0" w:color="auto" w:frame="1"/>
              </w:rPr>
              <w:t>If you wish to stay informed about the Small is Beautiful {once more} symposium 2023 updates, do not hesitate to subscribe to our </w:t>
            </w:r>
            <w:hyperlink r:id="rId28" w:tgtFrame="_blank" w:tooltip="Original URL: https://cdn.flxml.eu/lt-2180435868-f297fd646e89495656494e0e78969616d9eb9a5025decf53. Click or tap if you trust this link." w:history="1">
              <w:r w:rsidRPr="00FC3EE1">
                <w:rPr>
                  <w:rFonts w:ascii="Calibri" w:eastAsia="Times New Roman" w:hAnsi="Calibri" w:cs="Calibri"/>
                  <w:b/>
                  <w:bCs/>
                  <w:color w:val="83B854"/>
                  <w:bdr w:val="none" w:sz="0" w:space="0" w:color="auto" w:frame="1"/>
                </w:rPr>
                <w:t>mailing list</w:t>
              </w:r>
            </w:hyperlink>
            <w:r w:rsidRPr="00FC3EE1">
              <w:rPr>
                <w:rFonts w:ascii="Calibri" w:eastAsia="Times New Roman" w:hAnsi="Calibri" w:cs="Calibri"/>
                <w:color w:val="003399"/>
                <w:bdr w:val="none" w:sz="0" w:space="0" w:color="auto" w:frame="1"/>
              </w:rPr>
              <w:t>! Should you have any questions or remarks about this conference, you can always reach us at </w:t>
            </w:r>
            <w:hyperlink r:id="rId29" w:tgtFrame="_blank" w:tooltip="mailto:small-is-beautiful-2023@kuleuven.be" w:history="1">
              <w:r w:rsidRPr="00FC3EE1">
                <w:rPr>
                  <w:rFonts w:ascii="Calibri" w:eastAsia="Times New Roman" w:hAnsi="Calibri" w:cs="Calibri"/>
                  <w:b/>
                  <w:bCs/>
                  <w:color w:val="83B854"/>
                  <w:u w:val="single"/>
                  <w:bdr w:val="none" w:sz="0" w:space="0" w:color="auto" w:frame="1"/>
                </w:rPr>
                <w:t>small-is-beautiful-2023@kuleuven.be</w:t>
              </w:r>
            </w:hyperlink>
            <w:r w:rsidRPr="00FC3EE1">
              <w:rPr>
                <w:rFonts w:ascii="Calibri" w:eastAsia="Times New Roman" w:hAnsi="Calibri" w:cs="Calibri"/>
                <w:color w:val="333333"/>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lastRenderedPageBreak/>
              <w:t>Upcoming symposia, conferences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4-7 September </w:t>
            </w:r>
            <w:r w:rsidRPr="00FC3EE1">
              <w:rPr>
                <w:rFonts w:ascii="Calibri" w:eastAsia="Times New Roman" w:hAnsi="Calibri" w:cs="Calibri"/>
                <w:color w:val="003399"/>
                <w:bdr w:val="none" w:sz="0" w:space="0" w:color="auto" w:frame="1"/>
              </w:rPr>
              <w:t xml:space="preserve">2022, Sofia, Bulgaria. 17th Conference on Computer Science and Intelligence Systems, </w:t>
            </w:r>
            <w:proofErr w:type="spellStart"/>
            <w:r w:rsidRPr="00FC3EE1">
              <w:rPr>
                <w:rFonts w:ascii="Calibri" w:eastAsia="Times New Roman" w:hAnsi="Calibri" w:cs="Calibri"/>
                <w:color w:val="003399"/>
                <w:bdr w:val="none" w:sz="0" w:space="0" w:color="auto" w:frame="1"/>
              </w:rPr>
              <w:t>FedCSIS</w:t>
            </w:r>
            <w:proofErr w:type="spellEnd"/>
            <w:r w:rsidRPr="00FC3EE1">
              <w:rPr>
                <w:rFonts w:ascii="Calibri" w:eastAsia="Times New Roman" w:hAnsi="Calibri" w:cs="Calibri"/>
                <w:color w:val="003399"/>
                <w:bdr w:val="none" w:sz="0" w:space="0" w:color="auto" w:frame="1"/>
              </w:rPr>
              <w:t xml:space="preserve"> 2022,</w:t>
            </w:r>
            <w:r w:rsidRPr="00FC3EE1">
              <w:rPr>
                <w:rFonts w:ascii="Calibri" w:eastAsia="Times New Roman" w:hAnsi="Calibri" w:cs="Calibri"/>
                <w:b/>
                <w:bCs/>
                <w:color w:val="003399"/>
                <w:bdr w:val="none" w:sz="0" w:space="0" w:color="auto" w:frame="1"/>
              </w:rPr>
              <w:t> </w:t>
            </w:r>
            <w:hyperlink r:id="rId30" w:tgtFrame="_blank" w:tooltip="Original URL: https://fedcsis.org/. Click or tap if you trust this link." w:history="1">
              <w:r w:rsidRPr="00FC3EE1">
                <w:rPr>
                  <w:rFonts w:ascii="Calibri" w:eastAsia="Times New Roman" w:hAnsi="Calibri" w:cs="Calibri"/>
                  <w:color w:val="003399"/>
                  <w:u w:val="single"/>
                  <w:bdr w:val="none" w:sz="0" w:space="0" w:color="auto" w:frame="1"/>
                </w:rPr>
                <w:t>https://fedcsis.org/</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13-14 September </w:t>
            </w:r>
            <w:r w:rsidRPr="00FC3EE1">
              <w:rPr>
                <w:rFonts w:ascii="Calibri" w:eastAsia="Times New Roman" w:hAnsi="Calibri" w:cs="Calibri"/>
                <w:color w:val="003399"/>
                <w:bdr w:val="none" w:sz="0" w:space="0" w:color="auto" w:frame="1"/>
              </w:rPr>
              <w:t>2022, Leuven, Belgium.</w:t>
            </w:r>
            <w:r w:rsidRPr="00FC3EE1">
              <w:rPr>
                <w:rFonts w:ascii="Calibri" w:eastAsia="Times New Roman" w:hAnsi="Calibri" w:cs="Calibri"/>
                <w:b/>
                <w:bCs/>
                <w:color w:val="003399"/>
                <w:bdr w:val="none" w:sz="0" w:space="0" w:color="auto" w:frame="1"/>
              </w:rPr>
              <w:t> </w:t>
            </w:r>
            <w:hyperlink r:id="rId31" w:tgtFrame="_blank" w:tooltip="Original URL: https://esm-network.eu/index.php/about/the-network/. Click or tap if you trust this link." w:history="1">
              <w:r w:rsidRPr="00FC3EE1">
                <w:rPr>
                  <w:rFonts w:ascii="Calibri" w:eastAsia="Times New Roman" w:hAnsi="Calibri" w:cs="Calibri"/>
                  <w:color w:val="538135"/>
                  <w:u w:val="single"/>
                  <w:bdr w:val="none" w:sz="0" w:space="0" w:color="auto" w:frame="1"/>
                </w:rPr>
                <w:t>The Belgian-Dutch Network for</w:t>
              </w:r>
              <w:r w:rsidRPr="00FC3EE1">
                <w:rPr>
                  <w:rFonts w:ascii="Calibri" w:eastAsia="Times New Roman" w:hAnsi="Calibri" w:cs="Calibri"/>
                  <w:color w:val="C45911"/>
                  <w:u w:val="single"/>
                  <w:bdr w:val="none" w:sz="0" w:space="0" w:color="auto" w:frame="1"/>
                </w:rPr>
                <w:t> ESM Research in Mental Health</w:t>
              </w:r>
            </w:hyperlink>
            <w:r w:rsidRPr="00FC3EE1">
              <w:rPr>
                <w:rFonts w:ascii="Calibri" w:eastAsia="Times New Roman" w:hAnsi="Calibri" w:cs="Calibri"/>
                <w:b/>
                <w:bCs/>
                <w:color w:val="003399"/>
                <w:bdr w:val="none" w:sz="0" w:space="0" w:color="auto" w:frame="1"/>
              </w:rPr>
              <w:t> </w:t>
            </w:r>
            <w:r w:rsidRPr="00FC3EE1">
              <w:rPr>
                <w:rFonts w:ascii="Calibri" w:eastAsia="Times New Roman" w:hAnsi="Calibri" w:cs="Calibri"/>
                <w:color w:val="003399"/>
                <w:bdr w:val="none" w:sz="0" w:space="0" w:color="auto" w:frame="1"/>
              </w:rPr>
              <w:t>expert meeting </w:t>
            </w:r>
            <w:r w:rsidRPr="00FC3EE1">
              <w:rPr>
                <w:rFonts w:ascii="Calibri" w:eastAsia="Times New Roman" w:hAnsi="Calibri" w:cs="Calibri"/>
                <w:i/>
                <w:iCs/>
                <w:color w:val="003399"/>
                <w:bdr w:val="none" w:sz="0" w:space="0" w:color="auto" w:frame="1"/>
              </w:rPr>
              <w:t>(see also </w:t>
            </w:r>
            <w:r w:rsidRPr="00FC3EE1">
              <w:rPr>
                <w:rFonts w:ascii="Calibri" w:eastAsia="Times New Roman" w:hAnsi="Calibri" w:cs="Calibri"/>
                <w:i/>
                <w:iCs/>
                <w:color w:val="FF0000"/>
                <w:bdr w:val="none" w:sz="0" w:space="0" w:color="auto" w:frame="1"/>
              </w:rPr>
              <w:t>‘’Symposia, conferences in the spotlight’’</w:t>
            </w:r>
            <w:r w:rsidRPr="00FC3EE1">
              <w:rPr>
                <w:rFonts w:ascii="Calibri" w:eastAsia="Times New Roman" w:hAnsi="Calibri" w:cs="Calibri"/>
                <w:i/>
                <w:iCs/>
                <w:color w:val="003399"/>
                <w:bdr w:val="none" w:sz="0" w:space="0" w:color="auto" w:frame="1"/>
              </w:rPr>
              <w:t>)</w:t>
            </w:r>
          </w:p>
          <w:p w:rsidR="00FC3EE1" w:rsidRPr="00FC3EE1" w:rsidRDefault="00FC3EE1" w:rsidP="00FC3EE1">
            <w:pPr>
              <w:spacing w:after="0" w:line="240" w:lineRule="auto"/>
              <w:rPr>
                <w:rFonts w:ascii="Calibri" w:eastAsia="Times New Roman" w:hAnsi="Calibri" w:cs="Calibri"/>
                <w:lang w:val="nl-NL"/>
              </w:rPr>
            </w:pPr>
            <w:r w:rsidRPr="00FC3EE1">
              <w:rPr>
                <w:rFonts w:ascii="Calibri" w:eastAsia="Times New Roman" w:hAnsi="Calibri" w:cs="Calibri"/>
                <w:b/>
                <w:bCs/>
                <w:color w:val="003399"/>
                <w:bdr w:val="none" w:sz="0" w:space="0" w:color="auto" w:frame="1"/>
                <w:lang w:val="nl-NL"/>
              </w:rPr>
              <w:t xml:space="preserve">6 </w:t>
            </w:r>
            <w:proofErr w:type="spellStart"/>
            <w:r w:rsidRPr="00FC3EE1">
              <w:rPr>
                <w:rFonts w:ascii="Calibri" w:eastAsia="Times New Roman" w:hAnsi="Calibri" w:cs="Calibri"/>
                <w:b/>
                <w:bCs/>
                <w:color w:val="003399"/>
                <w:bdr w:val="none" w:sz="0" w:space="0" w:color="auto" w:frame="1"/>
                <w:lang w:val="nl-NL"/>
              </w:rPr>
              <w:t>October</w:t>
            </w:r>
            <w:proofErr w:type="spellEnd"/>
            <w:r w:rsidRPr="00FC3EE1">
              <w:rPr>
                <w:rFonts w:ascii="Calibri" w:eastAsia="Times New Roman" w:hAnsi="Calibri" w:cs="Calibri"/>
                <w:b/>
                <w:bCs/>
                <w:color w:val="003399"/>
                <w:bdr w:val="none" w:sz="0" w:space="0" w:color="auto" w:frame="1"/>
                <w:lang w:val="nl-NL"/>
              </w:rPr>
              <w:t> </w:t>
            </w:r>
            <w:r w:rsidRPr="00FC3EE1">
              <w:rPr>
                <w:rFonts w:ascii="Calibri" w:eastAsia="Times New Roman" w:hAnsi="Calibri" w:cs="Calibri"/>
                <w:color w:val="003399"/>
                <w:bdr w:val="none" w:sz="0" w:space="0" w:color="auto" w:frame="1"/>
                <w:lang w:val="nl-NL"/>
              </w:rPr>
              <w:t>2022, Afscheidssymposium Ybe Meesters, Titel: Chronobiologie in de psychiatrie: heden, verleden en toekomst</w:t>
            </w:r>
            <w:r w:rsidRPr="00FC3EE1">
              <w:rPr>
                <w:rFonts w:ascii="Calibri" w:eastAsia="Times New Roman" w:hAnsi="Calibri" w:cs="Calibri"/>
                <w:color w:val="336699"/>
                <w:bdr w:val="none" w:sz="0" w:space="0" w:color="auto" w:frame="1"/>
                <w:lang w:val="nl-NL"/>
              </w:rPr>
              <w:t>.</w:t>
            </w:r>
          </w:p>
          <w:p w:rsidR="00FC3EE1" w:rsidRPr="00FC3EE1" w:rsidRDefault="00FC3EE1" w:rsidP="00FC3EE1">
            <w:pPr>
              <w:spacing w:after="0" w:line="240" w:lineRule="auto"/>
              <w:rPr>
                <w:rFonts w:ascii="Calibri" w:eastAsia="Times New Roman" w:hAnsi="Calibri" w:cs="Calibri"/>
                <w:lang w:val="nl-NL"/>
              </w:rPr>
            </w:pPr>
            <w:r w:rsidRPr="00FC3EE1">
              <w:rPr>
                <w:rFonts w:ascii="Calibri" w:eastAsia="Times New Roman" w:hAnsi="Calibri" w:cs="Calibri"/>
                <w:b/>
                <w:bCs/>
                <w:color w:val="FF0000"/>
                <w:bdr w:val="none" w:sz="0" w:space="0" w:color="auto" w:frame="1"/>
                <w:lang w:val="nl-NL"/>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24-27 April </w:t>
            </w:r>
            <w:r w:rsidRPr="00FC3EE1">
              <w:rPr>
                <w:rFonts w:ascii="Calibri" w:eastAsia="Times New Roman" w:hAnsi="Calibri" w:cs="Calibri"/>
                <w:color w:val="003399"/>
                <w:bdr w:val="none" w:sz="0" w:space="0" w:color="auto" w:frame="1"/>
              </w:rPr>
              <w:t>2023, Online.</w:t>
            </w:r>
            <w:r w:rsidRPr="00FC3EE1">
              <w:rPr>
                <w:rFonts w:ascii="Calibri" w:eastAsia="Times New Roman" w:hAnsi="Calibri" w:cs="Calibri"/>
                <w:b/>
                <w:bCs/>
                <w:color w:val="003399"/>
                <w:bdr w:val="none" w:sz="0" w:space="0" w:color="auto" w:frame="1"/>
              </w:rPr>
              <w:t> </w:t>
            </w:r>
            <w:hyperlink r:id="rId32" w:tgtFrame="_blank" w:tooltip="Original URL: https://ppw.kuleuven.be/ogp/smallisbeautifuloncemore2023. Click or tap if you trust this link." w:history="1">
              <w:r w:rsidRPr="00FC3EE1">
                <w:rPr>
                  <w:rFonts w:ascii="Calibri" w:eastAsia="Times New Roman" w:hAnsi="Calibri" w:cs="Calibri"/>
                  <w:color w:val="003399"/>
                  <w:u w:val="single"/>
                  <w:bdr w:val="none" w:sz="0" w:space="0" w:color="auto" w:frame="1"/>
                </w:rPr>
                <w:t>Small is beautiful {once more}. The third international N=1 Symposium</w:t>
              </w:r>
            </w:hyperlink>
            <w:r w:rsidRPr="00FC3EE1">
              <w:rPr>
                <w:rFonts w:ascii="Calibri" w:eastAsia="Times New Roman" w:hAnsi="Calibri" w:cs="Calibri"/>
                <w:b/>
                <w:bCs/>
                <w:color w:val="003399"/>
                <w:bdr w:val="none" w:sz="0" w:space="0" w:color="auto" w:frame="1"/>
              </w:rPr>
              <w:t>. </w:t>
            </w:r>
            <w:r w:rsidRPr="00FC3EE1">
              <w:rPr>
                <w:rFonts w:ascii="Calibri" w:eastAsia="Times New Roman" w:hAnsi="Calibri" w:cs="Calibri"/>
                <w:i/>
                <w:iCs/>
                <w:color w:val="003399"/>
                <w:bdr w:val="none" w:sz="0" w:space="0" w:color="auto" w:frame="1"/>
              </w:rPr>
              <w:t>(see also </w:t>
            </w:r>
            <w:r w:rsidRPr="00FC3EE1">
              <w:rPr>
                <w:rFonts w:ascii="Calibri" w:eastAsia="Times New Roman" w:hAnsi="Calibri" w:cs="Calibri"/>
                <w:i/>
                <w:iCs/>
                <w:color w:val="FF0000"/>
                <w:bdr w:val="none" w:sz="0" w:space="0" w:color="auto" w:frame="1"/>
              </w:rPr>
              <w:t>‘’Symposia, conferences in the spotlight’’</w:t>
            </w:r>
            <w:r w:rsidRPr="00FC3EE1">
              <w:rPr>
                <w:rFonts w:ascii="Calibri" w:eastAsia="Times New Roman" w:hAnsi="Calibri" w:cs="Calibri"/>
                <w:i/>
                <w:iCs/>
                <w:color w:val="003399"/>
                <w:bdr w:val="none" w:sz="0" w:space="0" w:color="auto" w:frame="1"/>
              </w:rPr>
              <w:t>)</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336699"/>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003399"/>
                <w:bdr w:val="none" w:sz="0" w:space="0" w:color="auto" w:frame="1"/>
              </w:rPr>
              <w:t>Please let us know which conferences you have planned to attend so we can update each other!</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Recent publications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i/>
                <w:iCs/>
                <w:color w:val="003399"/>
                <w:bdr w:val="none" w:sz="0" w:space="0" w:color="auto" w:frame="1"/>
              </w:rPr>
              <w:t>Smit AC, </w:t>
            </w:r>
            <w:proofErr w:type="spellStart"/>
            <w:r w:rsidRPr="00FC3EE1">
              <w:rPr>
                <w:rFonts w:ascii="Calibri" w:eastAsia="Times New Roman" w:hAnsi="Calibri" w:cs="Calibri"/>
                <w:i/>
                <w:iCs/>
                <w:color w:val="003399"/>
                <w:bdr w:val="none" w:sz="0" w:space="0" w:color="auto" w:frame="1"/>
              </w:rPr>
              <w:t>Snippe</w:t>
            </w:r>
            <w:proofErr w:type="spellEnd"/>
            <w:r w:rsidRPr="00FC3EE1">
              <w:rPr>
                <w:rFonts w:ascii="Calibri" w:eastAsia="Times New Roman" w:hAnsi="Calibri" w:cs="Calibri"/>
                <w:i/>
                <w:iCs/>
                <w:color w:val="003399"/>
                <w:bdr w:val="none" w:sz="0" w:space="0" w:color="auto" w:frame="1"/>
              </w:rPr>
              <w:t xml:space="preserve"> E.</w:t>
            </w:r>
          </w:p>
          <w:p w:rsidR="00FC3EE1" w:rsidRPr="00FC3EE1" w:rsidRDefault="00FC3EE1" w:rsidP="00FC3EE1">
            <w:pPr>
              <w:spacing w:after="0" w:line="240" w:lineRule="auto"/>
              <w:rPr>
                <w:rFonts w:ascii="Calibri" w:eastAsia="Times New Roman" w:hAnsi="Calibri" w:cs="Calibri"/>
              </w:rPr>
            </w:pPr>
            <w:hyperlink r:id="rId33" w:tgtFrame="_blank" w:tooltip="Original URL: https://pubmed.ncbi.nlm.nih.gov/35833374/. Click or tap if you trust this link." w:history="1">
              <w:r w:rsidRPr="00FC3EE1">
                <w:rPr>
                  <w:rFonts w:ascii="Calibri" w:eastAsia="Times New Roman" w:hAnsi="Calibri" w:cs="Calibri"/>
                  <w:color w:val="003399"/>
                  <w:u w:val="single"/>
                  <w:bdr w:val="none" w:sz="0" w:space="0" w:color="auto" w:frame="1"/>
                  <w:shd w:val="clear" w:color="auto" w:fill="FFFFFF"/>
                </w:rPr>
                <w:t>Real-time monitoring of increases in restlessness to assess idiographic risk of recurrence of depressive symptoms. </w:t>
              </w:r>
            </w:hyperlink>
          </w:p>
          <w:p w:rsidR="00FC3EE1" w:rsidRPr="00FC3EE1" w:rsidRDefault="00FC3EE1" w:rsidP="00FC3EE1">
            <w:pPr>
              <w:spacing w:after="0" w:line="240" w:lineRule="auto"/>
              <w:rPr>
                <w:rFonts w:ascii="Calibri" w:eastAsia="Times New Roman" w:hAnsi="Calibri" w:cs="Calibri"/>
                <w:lang w:val="nl-NL"/>
              </w:rPr>
            </w:pPr>
            <w:proofErr w:type="spellStart"/>
            <w:r w:rsidRPr="00FC3EE1">
              <w:rPr>
                <w:rFonts w:ascii="Calibri" w:eastAsia="Times New Roman" w:hAnsi="Calibri" w:cs="Calibri"/>
                <w:color w:val="003399"/>
                <w:bdr w:val="none" w:sz="0" w:space="0" w:color="auto" w:frame="1"/>
                <w:lang w:val="nl-NL"/>
              </w:rPr>
              <w:t>Psychol</w:t>
            </w:r>
            <w:proofErr w:type="spellEnd"/>
            <w:r w:rsidRPr="00FC3EE1">
              <w:rPr>
                <w:rFonts w:ascii="Calibri" w:eastAsia="Times New Roman" w:hAnsi="Calibri" w:cs="Calibri"/>
                <w:color w:val="003399"/>
                <w:bdr w:val="none" w:sz="0" w:space="0" w:color="auto" w:frame="1"/>
                <w:lang w:val="nl-NL"/>
              </w:rPr>
              <w:t xml:space="preserve"> </w:t>
            </w:r>
            <w:proofErr w:type="spellStart"/>
            <w:r w:rsidRPr="00FC3EE1">
              <w:rPr>
                <w:rFonts w:ascii="Calibri" w:eastAsia="Times New Roman" w:hAnsi="Calibri" w:cs="Calibri"/>
                <w:color w:val="003399"/>
                <w:bdr w:val="none" w:sz="0" w:space="0" w:color="auto" w:frame="1"/>
                <w:lang w:val="nl-NL"/>
              </w:rPr>
              <w:t>Med</w:t>
            </w:r>
            <w:proofErr w:type="spellEnd"/>
            <w:r w:rsidRPr="00FC3EE1">
              <w:rPr>
                <w:rFonts w:ascii="Calibri" w:eastAsia="Times New Roman" w:hAnsi="Calibri" w:cs="Calibri"/>
                <w:color w:val="003399"/>
                <w:bdr w:val="none" w:sz="0" w:space="0" w:color="auto" w:frame="1"/>
                <w:lang w:val="nl-NL"/>
              </w:rPr>
              <w:t xml:space="preserve">. 2022 Jul 14:1-10. </w:t>
            </w:r>
            <w:proofErr w:type="spellStart"/>
            <w:r w:rsidRPr="00FC3EE1">
              <w:rPr>
                <w:rFonts w:ascii="Calibri" w:eastAsia="Times New Roman" w:hAnsi="Calibri" w:cs="Calibri"/>
                <w:color w:val="003399"/>
                <w:bdr w:val="none" w:sz="0" w:space="0" w:color="auto" w:frame="1"/>
                <w:lang w:val="nl-NL"/>
              </w:rPr>
              <w:t>doi</w:t>
            </w:r>
            <w:proofErr w:type="spellEnd"/>
            <w:r w:rsidRPr="00FC3EE1">
              <w:rPr>
                <w:rFonts w:ascii="Calibri" w:eastAsia="Times New Roman" w:hAnsi="Calibri" w:cs="Calibri"/>
                <w:color w:val="003399"/>
                <w:bdr w:val="none" w:sz="0" w:space="0" w:color="auto" w:frame="1"/>
                <w:lang w:val="nl-NL"/>
              </w:rPr>
              <w:t>: 10.1017/S0033291722002069. </w:t>
            </w:r>
          </w:p>
          <w:p w:rsidR="00FC3EE1" w:rsidRPr="00FC3EE1" w:rsidRDefault="00FC3EE1" w:rsidP="00FC3EE1">
            <w:pPr>
              <w:spacing w:after="0" w:line="240" w:lineRule="auto"/>
              <w:rPr>
                <w:rFonts w:ascii="Calibri" w:eastAsia="Times New Roman" w:hAnsi="Calibri" w:cs="Calibri"/>
                <w:lang w:val="nl-NL"/>
              </w:rPr>
            </w:pPr>
            <w:r w:rsidRPr="00FC3EE1">
              <w:rPr>
                <w:rFonts w:ascii="Calibri" w:eastAsia="Times New Roman" w:hAnsi="Calibri" w:cs="Calibri"/>
                <w:color w:val="003399"/>
                <w:bdr w:val="none" w:sz="0" w:space="0" w:color="auto" w:frame="1"/>
                <w:lang w:val="nl-NL"/>
              </w:rPr>
              <w:t> </w:t>
            </w:r>
          </w:p>
          <w:p w:rsidR="00FC3EE1" w:rsidRPr="00FC3EE1" w:rsidRDefault="00FC3EE1" w:rsidP="00FC3EE1">
            <w:pPr>
              <w:spacing w:after="0" w:line="240" w:lineRule="auto"/>
              <w:rPr>
                <w:rFonts w:ascii="Calibri" w:eastAsia="Times New Roman" w:hAnsi="Calibri" w:cs="Calibri"/>
                <w:lang w:val="nl-NL"/>
              </w:rPr>
            </w:pPr>
            <w:r w:rsidRPr="00FC3EE1">
              <w:rPr>
                <w:rFonts w:ascii="Calibri" w:eastAsia="Times New Roman" w:hAnsi="Calibri" w:cs="Calibri"/>
                <w:i/>
                <w:iCs/>
                <w:color w:val="003399"/>
                <w:bdr w:val="none" w:sz="0" w:space="0" w:color="auto" w:frame="1"/>
                <w:lang w:val="nl-NL"/>
              </w:rPr>
              <w:t xml:space="preserve">Bos FM, Schreuder MJ, George SV, Doornbos B, Bruggeman R, van der </w:t>
            </w:r>
            <w:proofErr w:type="spellStart"/>
            <w:r w:rsidRPr="00FC3EE1">
              <w:rPr>
                <w:rFonts w:ascii="Calibri" w:eastAsia="Times New Roman" w:hAnsi="Calibri" w:cs="Calibri"/>
                <w:i/>
                <w:iCs/>
                <w:color w:val="003399"/>
                <w:bdr w:val="none" w:sz="0" w:space="0" w:color="auto" w:frame="1"/>
                <w:lang w:val="nl-NL"/>
              </w:rPr>
              <w:t>Krieke</w:t>
            </w:r>
            <w:proofErr w:type="spellEnd"/>
            <w:r w:rsidRPr="00FC3EE1">
              <w:rPr>
                <w:rFonts w:ascii="Calibri" w:eastAsia="Times New Roman" w:hAnsi="Calibri" w:cs="Calibri"/>
                <w:i/>
                <w:iCs/>
                <w:color w:val="003399"/>
                <w:bdr w:val="none" w:sz="0" w:space="0" w:color="auto" w:frame="1"/>
                <w:lang w:val="nl-NL"/>
              </w:rPr>
              <w:t xml:space="preserve"> L, Haarman BCM, Wichers M, Snippe E.</w:t>
            </w:r>
          </w:p>
          <w:p w:rsidR="00FC3EE1" w:rsidRPr="00FC3EE1" w:rsidRDefault="00FC3EE1" w:rsidP="00FC3EE1">
            <w:pPr>
              <w:spacing w:after="0" w:line="240" w:lineRule="auto"/>
              <w:rPr>
                <w:rFonts w:ascii="Calibri" w:eastAsia="Times New Roman" w:hAnsi="Calibri" w:cs="Calibri"/>
              </w:rPr>
            </w:pPr>
            <w:hyperlink r:id="rId34" w:tgtFrame="_blank" w:tooltip="Original URL: https://pubmed.ncbi.nlm.nih.gov/35397076/. Click or tap if you trust this link." w:history="1">
              <w:r w:rsidRPr="00FC3EE1">
                <w:rPr>
                  <w:rFonts w:ascii="Calibri" w:eastAsia="Times New Roman" w:hAnsi="Calibri" w:cs="Calibri"/>
                  <w:color w:val="003399"/>
                  <w:u w:val="single"/>
                  <w:bdr w:val="none" w:sz="0" w:space="0" w:color="auto" w:frame="1"/>
                  <w:shd w:val="clear" w:color="auto" w:fill="FFFFFF"/>
                </w:rPr>
                <w:t>Anticipating manic and depressive transitions in patients with bipolar disorder using early warning signals.</w:t>
              </w:r>
            </w:hyperlink>
          </w:p>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color w:val="003399"/>
                <w:bdr w:val="none" w:sz="0" w:space="0" w:color="auto" w:frame="1"/>
              </w:rPr>
              <w:t>Int</w:t>
            </w:r>
            <w:proofErr w:type="spellEnd"/>
            <w:r w:rsidRPr="00FC3EE1">
              <w:rPr>
                <w:rFonts w:ascii="Calibri" w:eastAsia="Times New Roman" w:hAnsi="Calibri" w:cs="Calibri"/>
                <w:color w:val="003399"/>
                <w:bdr w:val="none" w:sz="0" w:space="0" w:color="auto" w:frame="1"/>
              </w:rPr>
              <w:t xml:space="preserve"> J Bipolar </w:t>
            </w:r>
            <w:proofErr w:type="spellStart"/>
            <w:r w:rsidRPr="00FC3EE1">
              <w:rPr>
                <w:rFonts w:ascii="Calibri" w:eastAsia="Times New Roman" w:hAnsi="Calibri" w:cs="Calibri"/>
                <w:color w:val="003399"/>
                <w:bdr w:val="none" w:sz="0" w:space="0" w:color="auto" w:frame="1"/>
              </w:rPr>
              <w:t>Disord</w:t>
            </w:r>
            <w:proofErr w:type="spellEnd"/>
            <w:r w:rsidRPr="00FC3EE1">
              <w:rPr>
                <w:rFonts w:ascii="Calibri" w:eastAsia="Times New Roman" w:hAnsi="Calibri" w:cs="Calibri"/>
                <w:color w:val="003399"/>
                <w:bdr w:val="none" w:sz="0" w:space="0" w:color="auto" w:frame="1"/>
              </w:rPr>
              <w:t xml:space="preserve">. 2022 Apr 9;10(1):12. </w:t>
            </w:r>
            <w:proofErr w:type="spellStart"/>
            <w:r w:rsidRPr="00FC3EE1">
              <w:rPr>
                <w:rFonts w:ascii="Calibri" w:eastAsia="Times New Roman" w:hAnsi="Calibri" w:cs="Calibri"/>
                <w:color w:val="003399"/>
                <w:bdr w:val="none" w:sz="0" w:space="0" w:color="auto" w:frame="1"/>
              </w:rPr>
              <w:t>doi</w:t>
            </w:r>
            <w:proofErr w:type="spellEnd"/>
            <w:r w:rsidRPr="00FC3EE1">
              <w:rPr>
                <w:rFonts w:ascii="Calibri" w:eastAsia="Times New Roman" w:hAnsi="Calibri" w:cs="Calibri"/>
                <w:color w:val="003399"/>
                <w:bdr w:val="none" w:sz="0" w:space="0" w:color="auto" w:frame="1"/>
              </w:rPr>
              <w:t>: 10.1186/s40345-022-00258-4.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i/>
                <w:iCs/>
                <w:color w:val="003399"/>
                <w:bdr w:val="none" w:sz="0" w:space="0" w:color="auto" w:frame="1"/>
              </w:rPr>
              <w:t>Groen</w:t>
            </w:r>
            <w:proofErr w:type="spellEnd"/>
            <w:r w:rsidRPr="00FC3EE1">
              <w:rPr>
                <w:rFonts w:ascii="Calibri" w:eastAsia="Times New Roman" w:hAnsi="Calibri" w:cs="Calibri"/>
                <w:i/>
                <w:iCs/>
                <w:color w:val="003399"/>
                <w:bdr w:val="none" w:sz="0" w:space="0" w:color="auto" w:frame="1"/>
              </w:rPr>
              <w:t xml:space="preserve"> RN, </w:t>
            </w:r>
            <w:proofErr w:type="spellStart"/>
            <w:r w:rsidRPr="00FC3EE1">
              <w:rPr>
                <w:rFonts w:ascii="Calibri" w:eastAsia="Times New Roman" w:hAnsi="Calibri" w:cs="Calibri"/>
                <w:i/>
                <w:iCs/>
                <w:color w:val="003399"/>
                <w:bdr w:val="none" w:sz="0" w:space="0" w:color="auto" w:frame="1"/>
              </w:rPr>
              <w:t>Arizmendi</w:t>
            </w:r>
            <w:proofErr w:type="spellEnd"/>
            <w:r w:rsidRPr="00FC3EE1">
              <w:rPr>
                <w:rFonts w:ascii="Calibri" w:eastAsia="Times New Roman" w:hAnsi="Calibri" w:cs="Calibri"/>
                <w:i/>
                <w:iCs/>
                <w:color w:val="003399"/>
                <w:bdr w:val="none" w:sz="0" w:space="0" w:color="auto" w:frame="1"/>
              </w:rPr>
              <w:t xml:space="preserve"> C, </w:t>
            </w:r>
            <w:proofErr w:type="spellStart"/>
            <w:r w:rsidRPr="00FC3EE1">
              <w:rPr>
                <w:rFonts w:ascii="Calibri" w:eastAsia="Times New Roman" w:hAnsi="Calibri" w:cs="Calibri"/>
                <w:i/>
                <w:iCs/>
                <w:color w:val="003399"/>
                <w:bdr w:val="none" w:sz="0" w:space="0" w:color="auto" w:frame="1"/>
              </w:rPr>
              <w:t>Wichers</w:t>
            </w:r>
            <w:proofErr w:type="spellEnd"/>
            <w:r w:rsidRPr="00FC3EE1">
              <w:rPr>
                <w:rFonts w:ascii="Calibri" w:eastAsia="Times New Roman" w:hAnsi="Calibri" w:cs="Calibri"/>
                <w:i/>
                <w:iCs/>
                <w:color w:val="003399"/>
                <w:bdr w:val="none" w:sz="0" w:space="0" w:color="auto" w:frame="1"/>
              </w:rPr>
              <w:t xml:space="preserve"> M, </w:t>
            </w:r>
            <w:proofErr w:type="spellStart"/>
            <w:r w:rsidRPr="00FC3EE1">
              <w:rPr>
                <w:rFonts w:ascii="Calibri" w:eastAsia="Times New Roman" w:hAnsi="Calibri" w:cs="Calibri"/>
                <w:i/>
                <w:iCs/>
                <w:color w:val="003399"/>
                <w:bdr w:val="none" w:sz="0" w:space="0" w:color="auto" w:frame="1"/>
              </w:rPr>
              <w:t>Schreuder</w:t>
            </w:r>
            <w:proofErr w:type="spellEnd"/>
            <w:r w:rsidRPr="00FC3EE1">
              <w:rPr>
                <w:rFonts w:ascii="Calibri" w:eastAsia="Times New Roman" w:hAnsi="Calibri" w:cs="Calibri"/>
                <w:i/>
                <w:iCs/>
                <w:color w:val="003399"/>
                <w:bdr w:val="none" w:sz="0" w:space="0" w:color="auto" w:frame="1"/>
              </w:rPr>
              <w:t xml:space="preserve"> MJ, Gates KM, Hartman CA, </w:t>
            </w:r>
            <w:proofErr w:type="spellStart"/>
            <w:r w:rsidRPr="00FC3EE1">
              <w:rPr>
                <w:rFonts w:ascii="Calibri" w:eastAsia="Times New Roman" w:hAnsi="Calibri" w:cs="Calibri"/>
                <w:i/>
                <w:iCs/>
                <w:color w:val="003399"/>
                <w:bdr w:val="none" w:sz="0" w:space="0" w:color="auto" w:frame="1"/>
              </w:rPr>
              <w:t>Wigman</w:t>
            </w:r>
            <w:proofErr w:type="spellEnd"/>
            <w:r w:rsidRPr="00FC3EE1">
              <w:rPr>
                <w:rFonts w:ascii="Calibri" w:eastAsia="Times New Roman" w:hAnsi="Calibri" w:cs="Calibri"/>
                <w:i/>
                <w:iCs/>
                <w:color w:val="003399"/>
                <w:bdr w:val="none" w:sz="0" w:space="0" w:color="auto" w:frame="1"/>
              </w:rPr>
              <w:t xml:space="preserve"> JTW.</w:t>
            </w:r>
          </w:p>
          <w:p w:rsidR="00FC3EE1" w:rsidRPr="00FC3EE1" w:rsidRDefault="00FC3EE1" w:rsidP="00FC3EE1">
            <w:pPr>
              <w:spacing w:after="0" w:line="240" w:lineRule="auto"/>
              <w:rPr>
                <w:rFonts w:ascii="Calibri" w:eastAsia="Times New Roman" w:hAnsi="Calibri" w:cs="Calibri"/>
              </w:rPr>
            </w:pPr>
            <w:hyperlink r:id="rId35" w:tgtFrame="_blank" w:tooltip="Original URL: https://pubmed.ncbi.nlm.nih.gov/35357844/. Click or tap if you trust this link." w:history="1">
              <w:r w:rsidRPr="00FC3EE1">
                <w:rPr>
                  <w:rFonts w:ascii="Calibri" w:eastAsia="Times New Roman" w:hAnsi="Calibri" w:cs="Calibri"/>
                  <w:color w:val="003399"/>
                  <w:u w:val="single"/>
                  <w:bdr w:val="none" w:sz="0" w:space="0" w:color="auto" w:frame="1"/>
                  <w:shd w:val="clear" w:color="auto" w:fill="FFFFFF"/>
                </w:rPr>
                <w:t>Shared and individual-specific daily stress-reactivity in a cross-diagnostic at-risk sample.</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J </w:t>
            </w:r>
            <w:proofErr w:type="spellStart"/>
            <w:r w:rsidRPr="00FC3EE1">
              <w:rPr>
                <w:rFonts w:ascii="Calibri" w:eastAsia="Times New Roman" w:hAnsi="Calibri" w:cs="Calibri"/>
                <w:color w:val="003399"/>
                <w:bdr w:val="none" w:sz="0" w:space="0" w:color="auto" w:frame="1"/>
              </w:rPr>
              <w:t>Psychopathol</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Clin</w:t>
            </w:r>
            <w:proofErr w:type="spellEnd"/>
            <w:r w:rsidRPr="00FC3EE1">
              <w:rPr>
                <w:rFonts w:ascii="Calibri" w:eastAsia="Times New Roman" w:hAnsi="Calibri" w:cs="Calibri"/>
                <w:color w:val="003399"/>
                <w:bdr w:val="none" w:sz="0" w:space="0" w:color="auto" w:frame="1"/>
              </w:rPr>
              <w:t xml:space="preserve"> Sci. 2022 Apr;131(3):221-234. </w:t>
            </w:r>
            <w:proofErr w:type="spellStart"/>
            <w:r w:rsidRPr="00FC3EE1">
              <w:rPr>
                <w:rFonts w:ascii="Calibri" w:eastAsia="Times New Roman" w:hAnsi="Calibri" w:cs="Calibri"/>
                <w:color w:val="003399"/>
                <w:bdr w:val="none" w:sz="0" w:space="0" w:color="auto" w:frame="1"/>
              </w:rPr>
              <w:t>doi</w:t>
            </w:r>
            <w:proofErr w:type="spellEnd"/>
            <w:r w:rsidRPr="00FC3EE1">
              <w:rPr>
                <w:rFonts w:ascii="Calibri" w:eastAsia="Times New Roman" w:hAnsi="Calibri" w:cs="Calibri"/>
                <w:color w:val="003399"/>
                <w:bdr w:val="none" w:sz="0" w:space="0" w:color="auto" w:frame="1"/>
              </w:rPr>
              <w:t>: 10.1037/abn0000745</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i/>
                <w:iCs/>
                <w:color w:val="003399"/>
                <w:bdr w:val="none" w:sz="0" w:space="0" w:color="auto" w:frame="1"/>
              </w:rPr>
              <w:t>Kivelä</w:t>
            </w:r>
            <w:proofErr w:type="spellEnd"/>
            <w:r w:rsidRPr="00FC3EE1">
              <w:rPr>
                <w:rFonts w:ascii="Calibri" w:eastAsia="Times New Roman" w:hAnsi="Calibri" w:cs="Calibri"/>
                <w:i/>
                <w:iCs/>
                <w:color w:val="003399"/>
                <w:bdr w:val="none" w:sz="0" w:space="0" w:color="auto" w:frame="1"/>
              </w:rPr>
              <w:t xml:space="preserve"> L, </w:t>
            </w:r>
            <w:proofErr w:type="spellStart"/>
            <w:r w:rsidRPr="00FC3EE1">
              <w:rPr>
                <w:rFonts w:ascii="Calibri" w:eastAsia="Times New Roman" w:hAnsi="Calibri" w:cs="Calibri"/>
                <w:i/>
                <w:iCs/>
                <w:color w:val="003399"/>
                <w:bdr w:val="none" w:sz="0" w:space="0" w:color="auto" w:frame="1"/>
              </w:rPr>
              <w:t>Riese</w:t>
            </w:r>
            <w:proofErr w:type="spellEnd"/>
            <w:r w:rsidRPr="00FC3EE1">
              <w:rPr>
                <w:rFonts w:ascii="Calibri" w:eastAsia="Times New Roman" w:hAnsi="Calibri" w:cs="Calibri"/>
                <w:i/>
                <w:iCs/>
                <w:color w:val="003399"/>
                <w:bdr w:val="none" w:sz="0" w:space="0" w:color="auto" w:frame="1"/>
              </w:rPr>
              <w:t xml:space="preserve"> H, </w:t>
            </w:r>
            <w:proofErr w:type="spellStart"/>
            <w:r w:rsidRPr="00FC3EE1">
              <w:rPr>
                <w:rFonts w:ascii="Calibri" w:eastAsia="Times New Roman" w:hAnsi="Calibri" w:cs="Calibri"/>
                <w:i/>
                <w:iCs/>
                <w:color w:val="003399"/>
                <w:bdr w:val="none" w:sz="0" w:space="0" w:color="auto" w:frame="1"/>
              </w:rPr>
              <w:t>Fakkel</w:t>
            </w:r>
            <w:proofErr w:type="spellEnd"/>
            <w:r w:rsidRPr="00FC3EE1">
              <w:rPr>
                <w:rFonts w:ascii="Calibri" w:eastAsia="Times New Roman" w:hAnsi="Calibri" w:cs="Calibri"/>
                <w:i/>
                <w:iCs/>
                <w:color w:val="003399"/>
                <w:bdr w:val="none" w:sz="0" w:space="0" w:color="auto" w:frame="1"/>
              </w:rPr>
              <w:t xml:space="preserve"> TG, </w:t>
            </w:r>
            <w:proofErr w:type="spellStart"/>
            <w:r w:rsidRPr="00FC3EE1">
              <w:rPr>
                <w:rFonts w:ascii="Calibri" w:eastAsia="Times New Roman" w:hAnsi="Calibri" w:cs="Calibri"/>
                <w:i/>
                <w:iCs/>
                <w:color w:val="003399"/>
                <w:bdr w:val="none" w:sz="0" w:space="0" w:color="auto" w:frame="1"/>
              </w:rPr>
              <w:t>Verkuil</w:t>
            </w:r>
            <w:proofErr w:type="spellEnd"/>
            <w:r w:rsidRPr="00FC3EE1">
              <w:rPr>
                <w:rFonts w:ascii="Calibri" w:eastAsia="Times New Roman" w:hAnsi="Calibri" w:cs="Calibri"/>
                <w:i/>
                <w:iCs/>
                <w:color w:val="003399"/>
                <w:bdr w:val="none" w:sz="0" w:space="0" w:color="auto" w:frame="1"/>
              </w:rPr>
              <w:t xml:space="preserve"> B, </w:t>
            </w:r>
            <w:proofErr w:type="spellStart"/>
            <w:r w:rsidRPr="00FC3EE1">
              <w:rPr>
                <w:rFonts w:ascii="Calibri" w:eastAsia="Times New Roman" w:hAnsi="Calibri" w:cs="Calibri"/>
                <w:i/>
                <w:iCs/>
                <w:color w:val="003399"/>
                <w:bdr w:val="none" w:sz="0" w:space="0" w:color="auto" w:frame="1"/>
              </w:rPr>
              <w:t>Penninx</w:t>
            </w:r>
            <w:proofErr w:type="spellEnd"/>
            <w:r w:rsidRPr="00FC3EE1">
              <w:rPr>
                <w:rFonts w:ascii="Calibri" w:eastAsia="Times New Roman" w:hAnsi="Calibri" w:cs="Calibri"/>
                <w:i/>
                <w:iCs/>
                <w:color w:val="003399"/>
                <w:bdr w:val="none" w:sz="0" w:space="0" w:color="auto" w:frame="1"/>
              </w:rPr>
              <w:t xml:space="preserve"> BWJH, </w:t>
            </w:r>
            <w:proofErr w:type="spellStart"/>
            <w:r w:rsidRPr="00FC3EE1">
              <w:rPr>
                <w:rFonts w:ascii="Calibri" w:eastAsia="Times New Roman" w:hAnsi="Calibri" w:cs="Calibri"/>
                <w:i/>
                <w:iCs/>
                <w:color w:val="003399"/>
                <w:bdr w:val="none" w:sz="0" w:space="0" w:color="auto" w:frame="1"/>
              </w:rPr>
              <w:t>Lamers</w:t>
            </w:r>
            <w:proofErr w:type="spellEnd"/>
            <w:r w:rsidRPr="00FC3EE1">
              <w:rPr>
                <w:rFonts w:ascii="Calibri" w:eastAsia="Times New Roman" w:hAnsi="Calibri" w:cs="Calibri"/>
                <w:i/>
                <w:iCs/>
                <w:color w:val="003399"/>
                <w:bdr w:val="none" w:sz="0" w:space="0" w:color="auto" w:frame="1"/>
              </w:rPr>
              <w:t xml:space="preserve"> F, van der Does W, </w:t>
            </w:r>
            <w:proofErr w:type="spellStart"/>
            <w:r w:rsidRPr="00FC3EE1">
              <w:rPr>
                <w:rFonts w:ascii="Calibri" w:eastAsia="Times New Roman" w:hAnsi="Calibri" w:cs="Calibri"/>
                <w:i/>
                <w:iCs/>
                <w:color w:val="003399"/>
                <w:bdr w:val="none" w:sz="0" w:space="0" w:color="auto" w:frame="1"/>
              </w:rPr>
              <w:t>Antypa</w:t>
            </w:r>
            <w:proofErr w:type="spellEnd"/>
            <w:r w:rsidRPr="00FC3EE1">
              <w:rPr>
                <w:rFonts w:ascii="Calibri" w:eastAsia="Times New Roman" w:hAnsi="Calibri" w:cs="Calibri"/>
                <w:i/>
                <w:iCs/>
                <w:color w:val="003399"/>
                <w:bdr w:val="none" w:sz="0" w:space="0" w:color="auto" w:frame="1"/>
              </w:rPr>
              <w:t xml:space="preserve"> N.</w:t>
            </w:r>
          </w:p>
          <w:p w:rsidR="00FC3EE1" w:rsidRPr="00FC3EE1" w:rsidRDefault="00FC3EE1" w:rsidP="00FC3EE1">
            <w:pPr>
              <w:spacing w:after="0" w:line="240" w:lineRule="auto"/>
              <w:rPr>
                <w:rFonts w:ascii="Calibri" w:eastAsia="Times New Roman" w:hAnsi="Calibri" w:cs="Calibri"/>
              </w:rPr>
            </w:pPr>
            <w:hyperlink r:id="rId36" w:tgtFrame="_blank" w:tooltip="Original URL: https://pubmed.ncbi.nlm.nih.gov/35033835/. Click or tap if you trust this link." w:history="1">
              <w:proofErr w:type="spellStart"/>
              <w:r w:rsidRPr="00FC3EE1">
                <w:rPr>
                  <w:rFonts w:ascii="Calibri" w:eastAsia="Times New Roman" w:hAnsi="Calibri" w:cs="Calibri"/>
                  <w:color w:val="003399"/>
                  <w:u w:val="single"/>
                  <w:bdr w:val="none" w:sz="0" w:space="0" w:color="auto" w:frame="1"/>
                  <w:lang w:val="en"/>
                </w:rPr>
                <w:t>Chronotype</w:t>
              </w:r>
              <w:proofErr w:type="spellEnd"/>
              <w:r w:rsidRPr="00FC3EE1">
                <w:rPr>
                  <w:rFonts w:ascii="Calibri" w:eastAsia="Times New Roman" w:hAnsi="Calibri" w:cs="Calibri"/>
                  <w:color w:val="003399"/>
                  <w:u w:val="single"/>
                  <w:bdr w:val="none" w:sz="0" w:space="0" w:color="auto" w:frame="1"/>
                  <w:lang w:val="en"/>
                </w:rPr>
                <w:t>, daily affect and social contact: An ecological momentary assessment study.</w:t>
              </w:r>
            </w:hyperlink>
          </w:p>
          <w:p w:rsidR="00FC3EE1" w:rsidRPr="00FC3EE1" w:rsidRDefault="00FC3EE1" w:rsidP="00FC3EE1">
            <w:pPr>
              <w:spacing w:after="0" w:line="240" w:lineRule="auto"/>
              <w:rPr>
                <w:rFonts w:ascii="Calibri" w:eastAsia="Times New Roman" w:hAnsi="Calibri" w:cs="Calibri"/>
                <w:lang w:val="nl-NL"/>
              </w:rPr>
            </w:pPr>
            <w:proofErr w:type="spellStart"/>
            <w:r w:rsidRPr="00FC3EE1">
              <w:rPr>
                <w:rFonts w:ascii="Calibri" w:eastAsia="Times New Roman" w:hAnsi="Calibri" w:cs="Calibri"/>
                <w:color w:val="003399"/>
                <w:bdr w:val="none" w:sz="0" w:space="0" w:color="auto" w:frame="1"/>
                <w:lang w:val="de-DE"/>
              </w:rPr>
              <w:t>Psychiatry</w:t>
            </w:r>
            <w:proofErr w:type="spellEnd"/>
            <w:r w:rsidRPr="00FC3EE1">
              <w:rPr>
                <w:rFonts w:ascii="Calibri" w:eastAsia="Times New Roman" w:hAnsi="Calibri" w:cs="Calibri"/>
                <w:color w:val="003399"/>
                <w:bdr w:val="none" w:sz="0" w:space="0" w:color="auto" w:frame="1"/>
                <w:lang w:val="de-DE"/>
              </w:rPr>
              <w:t xml:space="preserve"> Res. 2022 Mar;309:114386. </w:t>
            </w:r>
            <w:proofErr w:type="spellStart"/>
            <w:r w:rsidRPr="00FC3EE1">
              <w:rPr>
                <w:rFonts w:ascii="Calibri" w:eastAsia="Times New Roman" w:hAnsi="Calibri" w:cs="Calibri"/>
                <w:color w:val="003399"/>
                <w:bdr w:val="none" w:sz="0" w:space="0" w:color="auto" w:frame="1"/>
                <w:lang w:val="de-DE"/>
              </w:rPr>
              <w:t>doi</w:t>
            </w:r>
            <w:proofErr w:type="spellEnd"/>
            <w:r w:rsidRPr="00FC3EE1">
              <w:rPr>
                <w:rFonts w:ascii="Calibri" w:eastAsia="Times New Roman" w:hAnsi="Calibri" w:cs="Calibri"/>
                <w:color w:val="003399"/>
                <w:bdr w:val="none" w:sz="0" w:space="0" w:color="auto" w:frame="1"/>
                <w:lang w:val="de-DE"/>
              </w:rPr>
              <w:t>: 10.1016/j.psychres.2021.114386.</w:t>
            </w:r>
          </w:p>
          <w:p w:rsidR="00FC3EE1" w:rsidRPr="00FC3EE1" w:rsidRDefault="00FC3EE1" w:rsidP="00FC3EE1">
            <w:pPr>
              <w:spacing w:after="0" w:line="240" w:lineRule="auto"/>
              <w:rPr>
                <w:rFonts w:ascii="Calibri" w:eastAsia="Times New Roman" w:hAnsi="Calibri" w:cs="Calibri"/>
                <w:lang w:val="nl-NL"/>
              </w:rPr>
            </w:pPr>
            <w:r w:rsidRPr="00FC3EE1">
              <w:rPr>
                <w:rFonts w:ascii="Calibri" w:eastAsia="Times New Roman" w:hAnsi="Calibri" w:cs="Calibri"/>
                <w:bdr w:val="none" w:sz="0" w:space="0" w:color="auto" w:frame="1"/>
                <w:lang w:val="nl-NL"/>
              </w:rPr>
              <w:t> </w:t>
            </w:r>
          </w:p>
          <w:p w:rsidR="00FC3EE1" w:rsidRPr="00FC3EE1" w:rsidRDefault="00FC3EE1" w:rsidP="00FC3EE1">
            <w:pPr>
              <w:spacing w:after="0" w:line="240" w:lineRule="auto"/>
              <w:rPr>
                <w:rFonts w:ascii="Calibri" w:eastAsia="Times New Roman" w:hAnsi="Calibri" w:cs="Calibri"/>
                <w:lang w:val="nl-NL"/>
              </w:rPr>
            </w:pPr>
            <w:proofErr w:type="spellStart"/>
            <w:r w:rsidRPr="00FC3EE1">
              <w:rPr>
                <w:rFonts w:ascii="Calibri" w:eastAsia="Times New Roman" w:hAnsi="Calibri" w:cs="Calibri"/>
                <w:i/>
                <w:iCs/>
                <w:color w:val="003399"/>
                <w:bdr w:val="none" w:sz="0" w:space="0" w:color="auto" w:frame="1"/>
                <w:lang w:val="de-DE"/>
              </w:rPr>
              <w:t>Kivelä</w:t>
            </w:r>
            <w:proofErr w:type="spellEnd"/>
            <w:r w:rsidRPr="00FC3EE1">
              <w:rPr>
                <w:rFonts w:ascii="Calibri" w:eastAsia="Times New Roman" w:hAnsi="Calibri" w:cs="Calibri"/>
                <w:i/>
                <w:iCs/>
                <w:color w:val="003399"/>
                <w:bdr w:val="none" w:sz="0" w:space="0" w:color="auto" w:frame="1"/>
                <w:lang w:val="de-DE"/>
              </w:rPr>
              <w:t xml:space="preserve"> L, van der </w:t>
            </w:r>
            <w:proofErr w:type="spellStart"/>
            <w:r w:rsidRPr="00FC3EE1">
              <w:rPr>
                <w:rFonts w:ascii="Calibri" w:eastAsia="Times New Roman" w:hAnsi="Calibri" w:cs="Calibri"/>
                <w:i/>
                <w:iCs/>
                <w:color w:val="003399"/>
                <w:bdr w:val="none" w:sz="0" w:space="0" w:color="auto" w:frame="1"/>
                <w:lang w:val="de-DE"/>
              </w:rPr>
              <w:t>Does</w:t>
            </w:r>
            <w:proofErr w:type="spellEnd"/>
            <w:r w:rsidRPr="00FC3EE1">
              <w:rPr>
                <w:rFonts w:ascii="Calibri" w:eastAsia="Times New Roman" w:hAnsi="Calibri" w:cs="Calibri"/>
                <w:i/>
                <w:iCs/>
                <w:color w:val="003399"/>
                <w:bdr w:val="none" w:sz="0" w:space="0" w:color="auto" w:frame="1"/>
                <w:lang w:val="de-DE"/>
              </w:rPr>
              <w:t xml:space="preserve"> WAJ, Riese H, </w:t>
            </w:r>
            <w:proofErr w:type="spellStart"/>
            <w:r w:rsidRPr="00FC3EE1">
              <w:rPr>
                <w:rFonts w:ascii="Calibri" w:eastAsia="Times New Roman" w:hAnsi="Calibri" w:cs="Calibri"/>
                <w:i/>
                <w:iCs/>
                <w:color w:val="003399"/>
                <w:bdr w:val="none" w:sz="0" w:space="0" w:color="auto" w:frame="1"/>
                <w:lang w:val="de-DE"/>
              </w:rPr>
              <w:t>Antypa</w:t>
            </w:r>
            <w:proofErr w:type="spellEnd"/>
            <w:r w:rsidRPr="00FC3EE1">
              <w:rPr>
                <w:rFonts w:ascii="Calibri" w:eastAsia="Times New Roman" w:hAnsi="Calibri" w:cs="Calibri"/>
                <w:i/>
                <w:iCs/>
                <w:color w:val="003399"/>
                <w:bdr w:val="none" w:sz="0" w:space="0" w:color="auto" w:frame="1"/>
                <w:lang w:val="de-DE"/>
              </w:rPr>
              <w:t xml:space="preserve"> N.</w:t>
            </w:r>
          </w:p>
          <w:p w:rsidR="00FC3EE1" w:rsidRPr="00FC3EE1" w:rsidRDefault="00FC3EE1" w:rsidP="00FC3EE1">
            <w:pPr>
              <w:spacing w:after="0" w:line="240" w:lineRule="auto"/>
              <w:rPr>
                <w:rFonts w:ascii="Calibri" w:eastAsia="Times New Roman" w:hAnsi="Calibri" w:cs="Calibri"/>
              </w:rPr>
            </w:pPr>
            <w:hyperlink r:id="rId37" w:tgtFrame="_blank" w:tooltip="Original URL: https://pubmed.ncbi.nlm.nih.gov/35601888/. Click or tap if you trust this link." w:history="1">
              <w:r w:rsidRPr="00FC3EE1">
                <w:rPr>
                  <w:rFonts w:ascii="Calibri" w:eastAsia="Times New Roman" w:hAnsi="Calibri" w:cs="Calibri"/>
                  <w:color w:val="003399"/>
                  <w:u w:val="single"/>
                  <w:bdr w:val="none" w:sz="0" w:space="0" w:color="auto" w:frame="1"/>
                  <w:lang w:val="en"/>
                </w:rPr>
                <w:t>Don't Miss the Moment: A Systematic Review of Ecological Momentary Assessment in Suicide Research.</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lang w:val="en"/>
              </w:rPr>
              <w:t xml:space="preserve">Front Digit Health. 2022 May 6;4:876595. </w:t>
            </w:r>
            <w:proofErr w:type="spellStart"/>
            <w:r w:rsidRPr="00FC3EE1">
              <w:rPr>
                <w:rFonts w:ascii="Calibri" w:eastAsia="Times New Roman" w:hAnsi="Calibri" w:cs="Calibri"/>
                <w:color w:val="003399"/>
                <w:bdr w:val="none" w:sz="0" w:space="0" w:color="auto" w:frame="1"/>
                <w:lang w:val="en"/>
              </w:rPr>
              <w:t>doi</w:t>
            </w:r>
            <w:proofErr w:type="spellEnd"/>
            <w:r w:rsidRPr="00FC3EE1">
              <w:rPr>
                <w:rFonts w:ascii="Calibri" w:eastAsia="Times New Roman" w:hAnsi="Calibri" w:cs="Calibri"/>
                <w:color w:val="003399"/>
                <w:bdr w:val="none" w:sz="0" w:space="0" w:color="auto" w:frame="1"/>
                <w:lang w:val="en"/>
              </w:rPr>
              <w:t>: 10.3389/fdgth.2022.876595.</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Share your research news with us!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If you know any topics you think might be of interest to the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 xml:space="preserve"> newsletter please share them with us!</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b/>
                <w:bCs/>
                <w:color w:val="FF0000"/>
                <w:bdr w:val="none" w:sz="0" w:space="0" w:color="auto" w:frame="1"/>
              </w:rPr>
              <w:lastRenderedPageBreak/>
              <w:t>iLab</w:t>
            </w:r>
            <w:proofErr w:type="spellEnd"/>
            <w:r w:rsidRPr="00FC3EE1">
              <w:rPr>
                <w:rFonts w:ascii="Calibri" w:eastAsia="Times New Roman" w:hAnsi="Calibri" w:cs="Calibri"/>
                <w:b/>
                <w:bCs/>
                <w:color w:val="FF0000"/>
                <w:bdr w:val="none" w:sz="0" w:space="0" w:color="auto" w:frame="1"/>
              </w:rPr>
              <w:t xml:space="preserve"> rooms </w:t>
            </w:r>
            <w:r w:rsidRPr="00FC3EE1">
              <w:rPr>
                <w:rFonts w:ascii="Calibri" w:eastAsia="Times New Roman" w:hAnsi="Calibri" w:cs="Calibri"/>
                <w:b/>
                <w:bCs/>
                <w:color w:val="003399"/>
                <w:bdr w:val="none" w:sz="0" w:space="0" w:color="auto" w:frame="1"/>
              </w:rPr>
              <w:t>at the UCP</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If you want to reserve an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 xml:space="preserve"> room to conduct your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 xml:space="preserve"> research you can mail Gerda </w:t>
            </w:r>
            <w:proofErr w:type="spellStart"/>
            <w:r w:rsidRPr="00FC3EE1">
              <w:rPr>
                <w:rFonts w:ascii="Calibri" w:eastAsia="Times New Roman" w:hAnsi="Calibri" w:cs="Calibri"/>
                <w:color w:val="003399"/>
                <w:bdr w:val="none" w:sz="0" w:space="0" w:color="auto" w:frame="1"/>
              </w:rPr>
              <w:t>Bloem</w:t>
            </w:r>
            <w:proofErr w:type="spellEnd"/>
            <w:r w:rsidRPr="00FC3EE1">
              <w:rPr>
                <w:rFonts w:ascii="Calibri" w:eastAsia="Times New Roman" w:hAnsi="Calibri" w:cs="Calibri"/>
                <w:color w:val="003399"/>
                <w:bdr w:val="none" w:sz="0" w:space="0" w:color="auto" w:frame="1"/>
              </w:rPr>
              <w:t>: </w:t>
            </w:r>
            <w:hyperlink r:id="rId38" w:tgtFrame="_blank" w:history="1">
              <w:r w:rsidRPr="00FC3EE1">
                <w:rPr>
                  <w:rFonts w:ascii="Calibri" w:eastAsia="Times New Roman" w:hAnsi="Calibri" w:cs="Calibri"/>
                  <w:color w:val="003399"/>
                  <w:u w:val="single"/>
                  <w:bdr w:val="none" w:sz="0" w:space="0" w:color="auto" w:frame="1"/>
                </w:rPr>
                <w:t>g.m.bloem@umcg.nl</w:t>
              </w:r>
            </w:hyperlink>
            <w:r w:rsidRPr="00FC3EE1">
              <w:rPr>
                <w:rFonts w:ascii="Calibri" w:eastAsia="Times New Roman" w:hAnsi="Calibri" w:cs="Calibri"/>
                <w:color w:val="003399"/>
                <w:bdr w:val="none" w:sz="0" w:space="0" w:color="auto" w:frame="1"/>
              </w:rPr>
              <w:t> for instructions to get access to the Google reservation calendar.</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dr w:val="none" w:sz="0" w:space="0" w:color="auto" w:frame="1"/>
              </w:rPr>
              <w:t> </w:t>
            </w:r>
          </w:p>
        </w:tc>
      </w:tr>
      <w:tr w:rsidR="00FC3EE1" w:rsidRPr="00FC3EE1" w:rsidTr="00FC3EE1">
        <w:trPr>
          <w:jc w:val="center"/>
        </w:trPr>
        <w:tc>
          <w:tcPr>
            <w:tcW w:w="9330" w:type="dxa"/>
            <w:gridSpan w:val="2"/>
            <w:tcBorders>
              <w:top w:val="nil"/>
              <w:left w:val="double" w:sz="4" w:space="0" w:color="003399"/>
              <w:bottom w:val="double" w:sz="4" w:space="0" w:color="003399"/>
              <w:right w:val="double" w:sz="4" w:space="0" w:color="003399"/>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Contact</w:t>
            </w:r>
          </w:p>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b/>
                <w:bCs/>
                <w:color w:val="003399"/>
                <w:bdr w:val="none" w:sz="0" w:space="0" w:color="auto" w:frame="1"/>
              </w:rPr>
              <w:t>iLab</w:t>
            </w:r>
            <w:proofErr w:type="spellEnd"/>
            <w:r w:rsidRPr="00FC3EE1">
              <w:rPr>
                <w:rFonts w:ascii="Calibri" w:eastAsia="Times New Roman" w:hAnsi="Calibri" w:cs="Calibri"/>
                <w:b/>
                <w:bCs/>
                <w:color w:val="003399"/>
                <w:bdr w:val="none" w:sz="0" w:space="0" w:color="auto" w:frame="1"/>
              </w:rPr>
              <w:t xml:space="preserve"> staff</w:t>
            </w:r>
          </w:p>
          <w:tbl>
            <w:tblPr>
              <w:tblW w:w="11448" w:type="dxa"/>
              <w:tblCellMar>
                <w:left w:w="0" w:type="dxa"/>
                <w:right w:w="0" w:type="dxa"/>
              </w:tblCellMar>
              <w:tblLook w:val="04A0" w:firstRow="1" w:lastRow="0" w:firstColumn="1" w:lastColumn="0" w:noHBand="0" w:noVBand="1"/>
            </w:tblPr>
            <w:tblGrid>
              <w:gridCol w:w="1945"/>
              <w:gridCol w:w="9503"/>
            </w:tblGrid>
            <w:tr w:rsidR="00FC3EE1" w:rsidRPr="00FC3EE1">
              <w:tc>
                <w:tcPr>
                  <w:tcW w:w="1945" w:type="dxa"/>
                  <w:tcBorders>
                    <w:top w:val="single" w:sz="8" w:space="0" w:color="DEEAF6"/>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color w:val="003399"/>
                      <w:bdr w:val="none" w:sz="0" w:space="0" w:color="auto" w:frame="1"/>
                    </w:rPr>
                    <w:t>Harriëtte</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Riese</w:t>
                  </w:r>
                  <w:proofErr w:type="spellEnd"/>
                  <w:r w:rsidRPr="00FC3EE1">
                    <w:rPr>
                      <w:rFonts w:ascii="Calibri" w:eastAsia="Times New Roman" w:hAnsi="Calibri" w:cs="Calibri"/>
                      <w:color w:val="003399"/>
                      <w:bdr w:val="none" w:sz="0" w:space="0" w:color="auto" w:frame="1"/>
                    </w:rPr>
                    <w:t>:</w:t>
                  </w:r>
                </w:p>
              </w:tc>
              <w:tc>
                <w:tcPr>
                  <w:tcW w:w="9503"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39" w:tgtFrame="_blank" w:history="1">
                    <w:r w:rsidRPr="00FC3EE1">
                      <w:rPr>
                        <w:rFonts w:ascii="Calibri" w:eastAsia="Times New Roman" w:hAnsi="Calibri" w:cs="Calibri"/>
                        <w:color w:val="003399"/>
                        <w:u w:val="single"/>
                        <w:bdr w:val="none" w:sz="0" w:space="0" w:color="auto" w:frame="1"/>
                      </w:rPr>
                      <w:t>h.riese@umcg.nl</w:t>
                    </w:r>
                  </w:hyperlink>
                  <w:r w:rsidRPr="00FC3EE1">
                    <w:rPr>
                      <w:rFonts w:ascii="Calibri" w:eastAsia="Times New Roman" w:hAnsi="Calibri" w:cs="Calibri"/>
                      <w:color w:val="003399"/>
                      <w:bdr w:val="none" w:sz="0" w:space="0" w:color="auto" w:frame="1"/>
                    </w:rPr>
                    <w:t xml:space="preserve"> (head of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Gerda </w:t>
                  </w:r>
                  <w:proofErr w:type="spellStart"/>
                  <w:r w:rsidRPr="00FC3EE1">
                    <w:rPr>
                      <w:rFonts w:ascii="Calibri" w:eastAsia="Times New Roman" w:hAnsi="Calibri" w:cs="Calibri"/>
                      <w:color w:val="003399"/>
                      <w:bdr w:val="none" w:sz="0" w:space="0" w:color="auto" w:frame="1"/>
                    </w:rPr>
                    <w:t>Bloem</w:t>
                  </w:r>
                  <w:proofErr w:type="spellEnd"/>
                  <w:r w:rsidRPr="00FC3EE1">
                    <w:rPr>
                      <w:rFonts w:ascii="Calibri" w:eastAsia="Times New Roman" w:hAnsi="Calibri" w:cs="Calibri"/>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40" w:tgtFrame="_blank" w:history="1">
                    <w:r w:rsidRPr="00FC3EE1">
                      <w:rPr>
                        <w:rFonts w:ascii="Calibri" w:eastAsia="Times New Roman" w:hAnsi="Calibri" w:cs="Calibri"/>
                        <w:color w:val="003399"/>
                        <w:u w:val="single"/>
                        <w:bdr w:val="none" w:sz="0" w:space="0" w:color="auto" w:frame="1"/>
                      </w:rPr>
                      <w:t>g.m.bloem@umcg.nl</w:t>
                    </w:r>
                  </w:hyperlink>
                  <w:r w:rsidRPr="00FC3EE1">
                    <w:rPr>
                      <w:rFonts w:ascii="Calibri" w:eastAsia="Times New Roman" w:hAnsi="Calibri" w:cs="Calibri"/>
                      <w:color w:val="003399"/>
                      <w:bdr w:val="none" w:sz="0" w:space="0" w:color="auto" w:frame="1"/>
                    </w:rPr>
                    <w:t> (equipment, room reservations, newsletter)</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color w:val="003399"/>
                      <w:bdr w:val="none" w:sz="0" w:space="0" w:color="auto" w:frame="1"/>
                    </w:rPr>
                    <w:t>Klaas</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Wardenaar</w:t>
                  </w:r>
                  <w:proofErr w:type="spellEnd"/>
                  <w:r w:rsidRPr="00FC3EE1">
                    <w:rPr>
                      <w:rFonts w:ascii="Calibri" w:eastAsia="Times New Roman" w:hAnsi="Calibri" w:cs="Calibri"/>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41" w:tgtFrame="_blank" w:history="1">
                    <w:r w:rsidRPr="00FC3EE1">
                      <w:rPr>
                        <w:rFonts w:ascii="Calibri" w:eastAsia="Times New Roman" w:hAnsi="Calibri" w:cs="Calibri"/>
                        <w:color w:val="003399"/>
                        <w:u w:val="single"/>
                        <w:bdr w:val="none" w:sz="0" w:space="0" w:color="auto" w:frame="1"/>
                      </w:rPr>
                      <w:t>k.j.wardenaar@umcg.nl</w:t>
                    </w:r>
                  </w:hyperlink>
                  <w:r w:rsidRPr="00FC3EE1">
                    <w:rPr>
                      <w:rFonts w:ascii="Calibri" w:eastAsia="Times New Roman" w:hAnsi="Calibri" w:cs="Calibri"/>
                      <w:color w:val="003399"/>
                      <w:bdr w:val="none" w:sz="0" w:space="0" w:color="auto" w:frame="1"/>
                    </w:rPr>
                    <w:t> (statistical advice)</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color w:val="003399"/>
                      <w:bdr w:val="none" w:sz="0" w:space="0" w:color="auto" w:frame="1"/>
                    </w:rPr>
                    <w:t>Marij</w:t>
                  </w:r>
                  <w:proofErr w:type="spellEnd"/>
                  <w:r w:rsidRPr="00FC3EE1">
                    <w:rPr>
                      <w:rFonts w:ascii="Calibri" w:eastAsia="Times New Roman" w:hAnsi="Calibri" w:cs="Calibri"/>
                      <w:color w:val="003399"/>
                      <w:bdr w:val="none" w:sz="0" w:space="0" w:color="auto" w:frame="1"/>
                    </w:rPr>
                    <w:t xml:space="preserve"> Zuidersma:</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42" w:tgtFrame="_blank" w:history="1">
                    <w:r w:rsidRPr="00FC3EE1">
                      <w:rPr>
                        <w:rFonts w:ascii="Calibri" w:eastAsia="Times New Roman" w:hAnsi="Calibri" w:cs="Calibri"/>
                        <w:color w:val="003399"/>
                        <w:u w:val="single"/>
                        <w:bdr w:val="none" w:sz="0" w:space="0" w:color="auto" w:frame="1"/>
                      </w:rPr>
                      <w:t>m.zuidersma@umcg.nl</w:t>
                    </w:r>
                  </w:hyperlink>
                  <w:r w:rsidRPr="00FC3EE1">
                    <w:rPr>
                      <w:rFonts w:ascii="Calibri" w:eastAsia="Times New Roman" w:hAnsi="Calibri" w:cs="Calibri"/>
                      <w:color w:val="003399"/>
                      <w:bdr w:val="none" w:sz="0" w:space="0" w:color="auto" w:frame="1"/>
                    </w:rPr>
                    <w:t xml:space="preserve"> (methodological and statistical advice, </w:t>
                  </w:r>
                  <w:proofErr w:type="spellStart"/>
                  <w:r w:rsidRPr="00FC3EE1">
                    <w:rPr>
                      <w:rFonts w:ascii="Calibri" w:eastAsia="Times New Roman" w:hAnsi="Calibri" w:cs="Calibri"/>
                      <w:color w:val="003399"/>
                      <w:bdr w:val="none" w:sz="0" w:space="0" w:color="auto" w:frame="1"/>
                    </w:rPr>
                    <w:t>iLab</w:t>
                  </w:r>
                  <w:proofErr w:type="spellEnd"/>
                  <w:r w:rsidRPr="00FC3EE1">
                    <w:rPr>
                      <w:rFonts w:ascii="Calibri" w:eastAsia="Times New Roman" w:hAnsi="Calibri" w:cs="Calibri"/>
                      <w:color w:val="003399"/>
                      <w:bdr w:val="none" w:sz="0" w:space="0" w:color="auto" w:frame="1"/>
                    </w:rPr>
                    <w:t xml:space="preserve"> website</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 xml:space="preserve">Robert </w:t>
                  </w:r>
                  <w:proofErr w:type="spellStart"/>
                  <w:r w:rsidRPr="00FC3EE1">
                    <w:rPr>
                      <w:rFonts w:ascii="Calibri" w:eastAsia="Times New Roman" w:hAnsi="Calibri" w:cs="Calibri"/>
                      <w:color w:val="003399"/>
                      <w:bdr w:val="none" w:sz="0" w:space="0" w:color="auto" w:frame="1"/>
                    </w:rPr>
                    <w:t>Schoevers</w:t>
                  </w:r>
                  <w:proofErr w:type="spellEnd"/>
                  <w:r w:rsidRPr="00FC3EE1">
                    <w:rPr>
                      <w:rFonts w:ascii="Calibri" w:eastAsia="Times New Roman" w:hAnsi="Calibri" w:cs="Calibri"/>
                      <w:i/>
                      <w:iCs/>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43" w:tgtFrame="_blank" w:history="1">
                    <w:r w:rsidRPr="00FC3EE1">
                      <w:rPr>
                        <w:rFonts w:ascii="Calibri" w:eastAsia="Times New Roman" w:hAnsi="Calibri" w:cs="Calibri"/>
                        <w:color w:val="003399"/>
                        <w:u w:val="single"/>
                        <w:bdr w:val="none" w:sz="0" w:space="0" w:color="auto" w:frame="1"/>
                      </w:rPr>
                      <w:t>r.a.schoevers@umcg.nl</w:t>
                    </w:r>
                  </w:hyperlink>
                  <w:r w:rsidRPr="00FC3EE1">
                    <w:rPr>
                      <w:rFonts w:ascii="Calibri" w:eastAsia="Times New Roman" w:hAnsi="Calibri" w:cs="Calibri"/>
                      <w:color w:val="003399"/>
                      <w:bdr w:val="none" w:sz="0" w:space="0" w:color="auto" w:frame="1"/>
                    </w:rPr>
                    <w:t> (head of UCP)</w:t>
                  </w:r>
                </w:p>
              </w:tc>
            </w:tr>
            <w:tr w:rsidR="00FC3EE1" w:rsidRPr="00FC3EE1">
              <w:tc>
                <w:tcPr>
                  <w:tcW w:w="1945" w:type="dxa"/>
                  <w:tcBorders>
                    <w:top w:val="nil"/>
                    <w:left w:val="single" w:sz="8" w:space="0" w:color="DEEAF6"/>
                    <w:bottom w:val="single" w:sz="8" w:space="0" w:color="DEEAF6"/>
                    <w:right w:val="single" w:sz="8" w:space="0" w:color="DEEAF6"/>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proofErr w:type="spellStart"/>
                  <w:r w:rsidRPr="00FC3EE1">
                    <w:rPr>
                      <w:rFonts w:ascii="Calibri" w:eastAsia="Times New Roman" w:hAnsi="Calibri" w:cs="Calibri"/>
                      <w:color w:val="003399"/>
                      <w:bdr w:val="none" w:sz="0" w:space="0" w:color="auto" w:frame="1"/>
                    </w:rPr>
                    <w:t>Sanne</w:t>
                  </w:r>
                  <w:proofErr w:type="spellEnd"/>
                  <w:r w:rsidRPr="00FC3EE1">
                    <w:rPr>
                      <w:rFonts w:ascii="Calibri" w:eastAsia="Times New Roman" w:hAnsi="Calibri" w:cs="Calibri"/>
                      <w:color w:val="003399"/>
                      <w:bdr w:val="none" w:sz="0" w:space="0" w:color="auto" w:frame="1"/>
                    </w:rPr>
                    <w:t xml:space="preserve"> </w:t>
                  </w:r>
                  <w:proofErr w:type="spellStart"/>
                  <w:r w:rsidRPr="00FC3EE1">
                    <w:rPr>
                      <w:rFonts w:ascii="Calibri" w:eastAsia="Times New Roman" w:hAnsi="Calibri" w:cs="Calibri"/>
                      <w:color w:val="003399"/>
                      <w:bdr w:val="none" w:sz="0" w:space="0" w:color="auto" w:frame="1"/>
                    </w:rPr>
                    <w:t>Booij</w:t>
                  </w:r>
                  <w:proofErr w:type="spellEnd"/>
                  <w:r w:rsidRPr="00FC3EE1">
                    <w:rPr>
                      <w:rFonts w:ascii="Calibri" w:eastAsia="Times New Roman" w:hAnsi="Calibri" w:cs="Calibri"/>
                      <w:color w:val="003399"/>
                      <w:bdr w:val="none" w:sz="0" w:space="0" w:color="auto" w:frame="1"/>
                    </w:rPr>
                    <w:t>:</w:t>
                  </w:r>
                </w:p>
              </w:tc>
              <w:tc>
                <w:tcPr>
                  <w:tcW w:w="9503" w:type="dxa"/>
                  <w:tcBorders>
                    <w:top w:val="nil"/>
                    <w:left w:val="nil"/>
                    <w:bottom w:val="single" w:sz="8" w:space="0" w:color="FFFFFF"/>
                    <w:right w:val="single" w:sz="8" w:space="0" w:color="FFFFFF"/>
                  </w:tcBorders>
                  <w:tcMar>
                    <w:top w:w="0" w:type="dxa"/>
                    <w:left w:w="108" w:type="dxa"/>
                    <w:bottom w:w="0" w:type="dxa"/>
                    <w:right w:w="108" w:type="dxa"/>
                  </w:tcMar>
                  <w:hideMark/>
                </w:tcPr>
                <w:p w:rsidR="00FC3EE1" w:rsidRPr="00FC3EE1" w:rsidRDefault="00FC3EE1" w:rsidP="00FC3EE1">
                  <w:pPr>
                    <w:spacing w:after="0" w:line="240" w:lineRule="auto"/>
                    <w:rPr>
                      <w:rFonts w:ascii="Calibri" w:eastAsia="Times New Roman" w:hAnsi="Calibri" w:cs="Calibri"/>
                    </w:rPr>
                  </w:pPr>
                  <w:hyperlink r:id="rId44" w:tgtFrame="_blank" w:history="1">
                    <w:r w:rsidRPr="00FC3EE1">
                      <w:rPr>
                        <w:rFonts w:ascii="Calibri" w:eastAsia="Times New Roman" w:hAnsi="Calibri" w:cs="Calibri"/>
                        <w:color w:val="003399"/>
                        <w:u w:val="single"/>
                        <w:bdr w:val="none" w:sz="0" w:space="0" w:color="auto" w:frame="1"/>
                      </w:rPr>
                      <w:t>s.h.booij@umcg.nl</w:t>
                    </w:r>
                  </w:hyperlink>
                  <w:r w:rsidRPr="00FC3EE1">
                    <w:rPr>
                      <w:rFonts w:ascii="Calibri" w:eastAsia="Times New Roman" w:hAnsi="Calibri" w:cs="Calibri"/>
                      <w:color w:val="003399"/>
                      <w:bdr w:val="none" w:sz="0" w:space="0" w:color="auto" w:frame="1"/>
                    </w:rPr>
                    <w:t> (</w:t>
                  </w:r>
                  <w:proofErr w:type="spellStart"/>
                  <w:r w:rsidRPr="00FC3EE1">
                    <w:rPr>
                      <w:rFonts w:ascii="Calibri" w:eastAsia="Times New Roman" w:hAnsi="Calibri" w:cs="Calibri"/>
                      <w:color w:val="003399"/>
                      <w:bdr w:val="none" w:sz="0" w:space="0" w:color="auto" w:frame="1"/>
                    </w:rPr>
                    <w:t>PRoSPECTs</w:t>
                  </w:r>
                  <w:proofErr w:type="spellEnd"/>
                  <w:r w:rsidRPr="00FC3EE1">
                    <w:rPr>
                      <w:rFonts w:ascii="Calibri" w:eastAsia="Times New Roman" w:hAnsi="Calibri" w:cs="Calibri"/>
                      <w:color w:val="003399"/>
                      <w:bdr w:val="none" w:sz="0" w:space="0" w:color="auto" w:frame="1"/>
                    </w:rPr>
                    <w:t xml:space="preserve"> project)</w:t>
                  </w:r>
                </w:p>
              </w:tc>
            </w:tr>
          </w:tbl>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
                <w:bCs/>
                <w:color w:val="FF0000"/>
                <w:bdr w:val="none" w:sz="0" w:space="0" w:color="auto" w:frame="1"/>
              </w:rPr>
              <w:t> </w:t>
            </w:r>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color w:val="003399"/>
                <w:bdr w:val="none" w:sz="0" w:space="0" w:color="auto" w:frame="1"/>
              </w:rPr>
              <w:t>Unsubscribe newsletter: send an email to: </w:t>
            </w:r>
            <w:hyperlink r:id="rId45" w:tgtFrame="_blank" w:history="1">
              <w:r w:rsidRPr="00FC3EE1">
                <w:rPr>
                  <w:rFonts w:ascii="Calibri" w:eastAsia="Times New Roman" w:hAnsi="Calibri" w:cs="Calibri"/>
                  <w:color w:val="003399"/>
                  <w:u w:val="single"/>
                  <w:bdr w:val="none" w:sz="0" w:space="0" w:color="auto" w:frame="1"/>
                </w:rPr>
                <w:t>g.m.bloem@umcg.nl</w:t>
              </w:r>
            </w:hyperlink>
          </w:p>
          <w:p w:rsidR="00FC3EE1" w:rsidRPr="00FC3EE1" w:rsidRDefault="00FC3EE1" w:rsidP="00FC3EE1">
            <w:pPr>
              <w:spacing w:after="0" w:line="240" w:lineRule="auto"/>
              <w:rPr>
                <w:rFonts w:ascii="Calibri" w:eastAsia="Times New Roman" w:hAnsi="Calibri" w:cs="Calibri"/>
              </w:rPr>
            </w:pPr>
            <w:r w:rsidRPr="00FC3EE1">
              <w:rPr>
                <w:rFonts w:ascii="Calibri" w:eastAsia="Times New Roman" w:hAnsi="Calibri" w:cs="Calibri"/>
                <w:bdr w:val="none" w:sz="0" w:space="0" w:color="auto" w:frame="1"/>
              </w:rPr>
              <w:t> </w:t>
            </w:r>
          </w:p>
        </w:tc>
      </w:tr>
    </w:tbl>
    <w:p w:rsidR="00942F73" w:rsidRPr="00FC3EE1" w:rsidRDefault="00942F73" w:rsidP="00FC3EE1">
      <w:pPr>
        <w:shd w:val="clear" w:color="auto" w:fill="FAF9F8"/>
        <w:spacing w:after="0" w:line="240" w:lineRule="auto"/>
        <w:textAlignment w:val="baseline"/>
        <w:rPr>
          <w:rFonts w:ascii="Calibri" w:eastAsia="Times New Roman" w:hAnsi="Calibri" w:cs="Calibri"/>
          <w:color w:val="323130"/>
        </w:rPr>
      </w:pPr>
      <w:bookmarkStart w:id="0" w:name="_GoBack"/>
      <w:bookmarkEnd w:id="0"/>
    </w:p>
    <w:sectPr w:rsidR="00942F73" w:rsidRPr="00FC3E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53E82"/>
    <w:multiLevelType w:val="multilevel"/>
    <w:tmpl w:val="7B6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E1"/>
    <w:rsid w:val="00942F73"/>
    <w:rsid w:val="00FC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0E894E"/>
  <w15:chartTrackingRefBased/>
  <w15:docId w15:val="{CB7E15D3-77C7-4334-9188-F9A03548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EE1"/>
    <w:rPr>
      <w:rFonts w:ascii="Times New Roman" w:eastAsia="Times New Roman" w:hAnsi="Times New Roman" w:cs="Times New Roman"/>
      <w:b/>
      <w:bCs/>
      <w:kern w:val="36"/>
      <w:sz w:val="48"/>
      <w:szCs w:val="48"/>
    </w:rPr>
  </w:style>
  <w:style w:type="character" w:customStyle="1" w:styleId="5fqyx">
    <w:name w:val="_5fqyx"/>
    <w:basedOn w:val="DefaultParagraphFont"/>
    <w:rsid w:val="00FC3EE1"/>
  </w:style>
  <w:style w:type="character" w:customStyle="1" w:styleId="qgajv">
    <w:name w:val="qgajv"/>
    <w:basedOn w:val="DefaultParagraphFont"/>
    <w:rsid w:val="00FC3EE1"/>
  </w:style>
  <w:style w:type="character" w:customStyle="1" w:styleId="ms-button-flexcontainer">
    <w:name w:val="ms-button-flexcontainer"/>
    <w:basedOn w:val="DefaultParagraphFont"/>
    <w:rsid w:val="00FC3EE1"/>
  </w:style>
  <w:style w:type="paragraph" w:customStyle="1" w:styleId="xmsonormal">
    <w:name w:val="x_msonormal"/>
    <w:basedOn w:val="Normal"/>
    <w:rsid w:val="00FC3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EE1"/>
    <w:rPr>
      <w:color w:val="0000FF"/>
      <w:u w:val="single"/>
    </w:rPr>
  </w:style>
  <w:style w:type="character" w:styleId="Strong">
    <w:name w:val="Strong"/>
    <w:basedOn w:val="DefaultParagraphFont"/>
    <w:uiPriority w:val="22"/>
    <w:qFormat/>
    <w:rsid w:val="00FC3EE1"/>
    <w:rPr>
      <w:b/>
      <w:bCs/>
    </w:rPr>
  </w:style>
  <w:style w:type="paragraph" w:styleId="NormalWeb">
    <w:name w:val="Normal (Web)"/>
    <w:basedOn w:val="Normal"/>
    <w:uiPriority w:val="99"/>
    <w:semiHidden/>
    <w:unhideWhenUsed/>
    <w:rsid w:val="00FC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FC3EE1"/>
  </w:style>
  <w:style w:type="paragraph" w:customStyle="1" w:styleId="xxmsonormal">
    <w:name w:val="x_xmsonormal"/>
    <w:basedOn w:val="Normal"/>
    <w:rsid w:val="00FC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docsum-authors2">
    <w:name w:val="x_docsum-authors2"/>
    <w:basedOn w:val="DefaultParagraphFont"/>
    <w:rsid w:val="00FC3EE1"/>
  </w:style>
  <w:style w:type="character" w:customStyle="1" w:styleId="xdocsum-journal-citation">
    <w:name w:val="x_docsum-journal-citation"/>
    <w:basedOn w:val="DefaultParagraphFont"/>
    <w:rsid w:val="00FC3EE1"/>
  </w:style>
  <w:style w:type="character" w:customStyle="1" w:styleId="ms-button-label">
    <w:name w:val="ms-button-label"/>
    <w:basedOn w:val="DefaultParagraphFont"/>
    <w:rsid w:val="00FC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00761">
      <w:bodyDiv w:val="1"/>
      <w:marLeft w:val="0"/>
      <w:marRight w:val="0"/>
      <w:marTop w:val="0"/>
      <w:marBottom w:val="0"/>
      <w:divBdr>
        <w:top w:val="none" w:sz="0" w:space="0" w:color="auto"/>
        <w:left w:val="none" w:sz="0" w:space="0" w:color="auto"/>
        <w:bottom w:val="none" w:sz="0" w:space="0" w:color="auto"/>
        <w:right w:val="none" w:sz="0" w:space="0" w:color="auto"/>
      </w:divBdr>
      <w:divsChild>
        <w:div w:id="2139520709">
          <w:marLeft w:val="120"/>
          <w:marRight w:val="285"/>
          <w:marTop w:val="120"/>
          <w:marBottom w:val="0"/>
          <w:divBdr>
            <w:top w:val="none" w:sz="0" w:space="9" w:color="auto"/>
            <w:left w:val="none" w:sz="0" w:space="9" w:color="auto"/>
            <w:bottom w:val="none" w:sz="0" w:space="9" w:color="auto"/>
            <w:right w:val="none" w:sz="0" w:space="0" w:color="auto"/>
          </w:divBdr>
          <w:divsChild>
            <w:div w:id="1893156602">
              <w:marLeft w:val="0"/>
              <w:marRight w:val="0"/>
              <w:marTop w:val="0"/>
              <w:marBottom w:val="0"/>
              <w:divBdr>
                <w:top w:val="none" w:sz="0" w:space="0" w:color="auto"/>
                <w:left w:val="none" w:sz="0" w:space="0" w:color="auto"/>
                <w:bottom w:val="none" w:sz="0" w:space="0" w:color="auto"/>
                <w:right w:val="none" w:sz="0" w:space="0" w:color="auto"/>
              </w:divBdr>
              <w:divsChild>
                <w:div w:id="1336885362">
                  <w:marLeft w:val="0"/>
                  <w:marRight w:val="0"/>
                  <w:marTop w:val="0"/>
                  <w:marBottom w:val="0"/>
                  <w:divBdr>
                    <w:top w:val="none" w:sz="0" w:space="0" w:color="auto"/>
                    <w:left w:val="none" w:sz="0" w:space="0" w:color="auto"/>
                    <w:bottom w:val="none" w:sz="0" w:space="0" w:color="auto"/>
                    <w:right w:val="none" w:sz="0" w:space="0" w:color="auto"/>
                  </w:divBdr>
                  <w:divsChild>
                    <w:div w:id="1736734784">
                      <w:marLeft w:val="0"/>
                      <w:marRight w:val="0"/>
                      <w:marTop w:val="0"/>
                      <w:marBottom w:val="0"/>
                      <w:divBdr>
                        <w:top w:val="none" w:sz="0" w:space="0" w:color="auto"/>
                        <w:left w:val="none" w:sz="0" w:space="0" w:color="auto"/>
                        <w:bottom w:val="none" w:sz="0" w:space="0" w:color="auto"/>
                        <w:right w:val="none" w:sz="0" w:space="0" w:color="auto"/>
                      </w:divBdr>
                      <w:divsChild>
                        <w:div w:id="17313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8123">
          <w:marLeft w:val="0"/>
          <w:marRight w:val="0"/>
          <w:marTop w:val="0"/>
          <w:marBottom w:val="0"/>
          <w:divBdr>
            <w:top w:val="none" w:sz="0" w:space="0" w:color="auto"/>
            <w:left w:val="none" w:sz="0" w:space="0" w:color="auto"/>
            <w:bottom w:val="none" w:sz="0" w:space="0" w:color="auto"/>
            <w:right w:val="none" w:sz="0" w:space="0" w:color="auto"/>
          </w:divBdr>
          <w:divsChild>
            <w:div w:id="2075426318">
              <w:marLeft w:val="0"/>
              <w:marRight w:val="0"/>
              <w:marTop w:val="0"/>
              <w:marBottom w:val="0"/>
              <w:divBdr>
                <w:top w:val="none" w:sz="0" w:space="0" w:color="auto"/>
                <w:left w:val="none" w:sz="0" w:space="0" w:color="auto"/>
                <w:bottom w:val="none" w:sz="0" w:space="0" w:color="auto"/>
                <w:right w:val="none" w:sz="0" w:space="0" w:color="auto"/>
              </w:divBdr>
              <w:divsChild>
                <w:div w:id="146672307">
                  <w:marLeft w:val="0"/>
                  <w:marRight w:val="0"/>
                  <w:marTop w:val="0"/>
                  <w:marBottom w:val="0"/>
                  <w:divBdr>
                    <w:top w:val="none" w:sz="0" w:space="0" w:color="auto"/>
                    <w:left w:val="none" w:sz="0" w:space="0" w:color="auto"/>
                    <w:bottom w:val="none" w:sz="0" w:space="0" w:color="auto"/>
                    <w:right w:val="none" w:sz="0" w:space="0" w:color="auto"/>
                  </w:divBdr>
                  <w:divsChild>
                    <w:div w:id="1582442395">
                      <w:marLeft w:val="120"/>
                      <w:marRight w:val="300"/>
                      <w:marTop w:val="0"/>
                      <w:marBottom w:val="120"/>
                      <w:divBdr>
                        <w:top w:val="none" w:sz="0" w:space="0" w:color="auto"/>
                        <w:left w:val="none" w:sz="0" w:space="0" w:color="auto"/>
                        <w:bottom w:val="none" w:sz="0" w:space="0" w:color="auto"/>
                        <w:right w:val="none" w:sz="0" w:space="0" w:color="auto"/>
                      </w:divBdr>
                      <w:divsChild>
                        <w:div w:id="1988705354">
                          <w:marLeft w:val="0"/>
                          <w:marRight w:val="0"/>
                          <w:marTop w:val="0"/>
                          <w:marBottom w:val="0"/>
                          <w:divBdr>
                            <w:top w:val="none" w:sz="0" w:space="0" w:color="auto"/>
                            <w:left w:val="none" w:sz="0" w:space="0" w:color="auto"/>
                            <w:bottom w:val="none" w:sz="0" w:space="0" w:color="auto"/>
                            <w:right w:val="none" w:sz="0" w:space="0" w:color="auto"/>
                          </w:divBdr>
                          <w:divsChild>
                            <w:div w:id="1395156875">
                              <w:marLeft w:val="0"/>
                              <w:marRight w:val="120"/>
                              <w:marTop w:val="0"/>
                              <w:marBottom w:val="0"/>
                              <w:divBdr>
                                <w:top w:val="none" w:sz="0" w:space="0" w:color="auto"/>
                                <w:left w:val="none" w:sz="0" w:space="0" w:color="auto"/>
                                <w:bottom w:val="none" w:sz="0" w:space="0" w:color="auto"/>
                                <w:right w:val="none" w:sz="0" w:space="0" w:color="auto"/>
                              </w:divBdr>
                              <w:divsChild>
                                <w:div w:id="567573488">
                                  <w:marLeft w:val="0"/>
                                  <w:marRight w:val="0"/>
                                  <w:marTop w:val="0"/>
                                  <w:marBottom w:val="0"/>
                                  <w:divBdr>
                                    <w:top w:val="none" w:sz="0" w:space="0" w:color="auto"/>
                                    <w:left w:val="none" w:sz="0" w:space="0" w:color="auto"/>
                                    <w:bottom w:val="none" w:sz="0" w:space="0" w:color="auto"/>
                                    <w:right w:val="none" w:sz="0" w:space="0" w:color="auto"/>
                                  </w:divBdr>
                                  <w:divsChild>
                                    <w:div w:id="17184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6973">
                              <w:marLeft w:val="780"/>
                              <w:marRight w:val="0"/>
                              <w:marTop w:val="0"/>
                              <w:marBottom w:val="0"/>
                              <w:divBdr>
                                <w:top w:val="none" w:sz="0" w:space="0" w:color="auto"/>
                                <w:left w:val="none" w:sz="0" w:space="0" w:color="auto"/>
                                <w:bottom w:val="none" w:sz="0" w:space="0" w:color="auto"/>
                                <w:right w:val="none" w:sz="0" w:space="0" w:color="auto"/>
                              </w:divBdr>
                              <w:divsChild>
                                <w:div w:id="127630933">
                                  <w:marLeft w:val="0"/>
                                  <w:marRight w:val="0"/>
                                  <w:marTop w:val="0"/>
                                  <w:marBottom w:val="0"/>
                                  <w:divBdr>
                                    <w:top w:val="none" w:sz="0" w:space="0" w:color="auto"/>
                                    <w:left w:val="none" w:sz="0" w:space="0" w:color="auto"/>
                                    <w:bottom w:val="none" w:sz="0" w:space="0" w:color="auto"/>
                                    <w:right w:val="none" w:sz="0" w:space="0" w:color="auto"/>
                                  </w:divBdr>
                                  <w:divsChild>
                                    <w:div w:id="863664614">
                                      <w:marLeft w:val="0"/>
                                      <w:marRight w:val="0"/>
                                      <w:marTop w:val="0"/>
                                      <w:marBottom w:val="0"/>
                                      <w:divBdr>
                                        <w:top w:val="none" w:sz="0" w:space="0" w:color="auto"/>
                                        <w:left w:val="none" w:sz="0" w:space="0" w:color="auto"/>
                                        <w:bottom w:val="none" w:sz="0" w:space="0" w:color="auto"/>
                                        <w:right w:val="none" w:sz="0" w:space="0" w:color="auto"/>
                                      </w:divBdr>
                                      <w:divsChild>
                                        <w:div w:id="15798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4074">
                              <w:marLeft w:val="0"/>
                              <w:marRight w:val="0"/>
                              <w:marTop w:val="0"/>
                              <w:marBottom w:val="0"/>
                              <w:divBdr>
                                <w:top w:val="none" w:sz="0" w:space="0" w:color="auto"/>
                                <w:left w:val="none" w:sz="0" w:space="0" w:color="auto"/>
                                <w:bottom w:val="none" w:sz="0" w:space="0" w:color="auto"/>
                                <w:right w:val="none" w:sz="0" w:space="0" w:color="auto"/>
                              </w:divBdr>
                              <w:divsChild>
                                <w:div w:id="2016686286">
                                  <w:marLeft w:val="0"/>
                                  <w:marRight w:val="0"/>
                                  <w:marTop w:val="0"/>
                                  <w:marBottom w:val="0"/>
                                  <w:divBdr>
                                    <w:top w:val="none" w:sz="0" w:space="0" w:color="auto"/>
                                    <w:left w:val="none" w:sz="0" w:space="0" w:color="auto"/>
                                    <w:bottom w:val="none" w:sz="0" w:space="0" w:color="auto"/>
                                    <w:right w:val="none" w:sz="0" w:space="0" w:color="auto"/>
                                  </w:divBdr>
                                  <w:divsChild>
                                    <w:div w:id="2001343102">
                                      <w:marLeft w:val="0"/>
                                      <w:marRight w:val="0"/>
                                      <w:marTop w:val="0"/>
                                      <w:marBottom w:val="0"/>
                                      <w:divBdr>
                                        <w:top w:val="none" w:sz="0" w:space="0" w:color="auto"/>
                                        <w:left w:val="none" w:sz="0" w:space="0" w:color="auto"/>
                                        <w:bottom w:val="none" w:sz="0" w:space="0" w:color="auto"/>
                                        <w:right w:val="none" w:sz="0" w:space="0" w:color="auto"/>
                                      </w:divBdr>
                                      <w:divsChild>
                                        <w:div w:id="554312166">
                                          <w:marLeft w:val="0"/>
                                          <w:marRight w:val="0"/>
                                          <w:marTop w:val="0"/>
                                          <w:marBottom w:val="0"/>
                                          <w:divBdr>
                                            <w:top w:val="none" w:sz="0" w:space="0" w:color="auto"/>
                                            <w:left w:val="none" w:sz="0" w:space="0" w:color="auto"/>
                                            <w:bottom w:val="none" w:sz="0" w:space="0" w:color="auto"/>
                                            <w:right w:val="none" w:sz="0" w:space="0" w:color="auto"/>
                                          </w:divBdr>
                                          <w:divsChild>
                                            <w:div w:id="688799092">
                                              <w:marLeft w:val="0"/>
                                              <w:marRight w:val="0"/>
                                              <w:marTop w:val="60"/>
                                              <w:marBottom w:val="0"/>
                                              <w:divBdr>
                                                <w:top w:val="none" w:sz="0" w:space="0" w:color="auto"/>
                                                <w:left w:val="none" w:sz="0" w:space="0" w:color="auto"/>
                                                <w:bottom w:val="none" w:sz="0" w:space="0" w:color="auto"/>
                                                <w:right w:val="none" w:sz="0" w:space="0" w:color="auto"/>
                                              </w:divBdr>
                                              <w:divsChild>
                                                <w:div w:id="1400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84968">
                                  <w:marLeft w:val="270"/>
                                  <w:marRight w:val="150"/>
                                  <w:marTop w:val="0"/>
                                  <w:marBottom w:val="0"/>
                                  <w:divBdr>
                                    <w:top w:val="none" w:sz="0" w:space="0" w:color="auto"/>
                                    <w:left w:val="none" w:sz="0" w:space="0" w:color="auto"/>
                                    <w:bottom w:val="none" w:sz="0" w:space="0" w:color="auto"/>
                                    <w:right w:val="none" w:sz="0" w:space="0" w:color="auto"/>
                                  </w:divBdr>
                                  <w:divsChild>
                                    <w:div w:id="15994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4158">
                          <w:marLeft w:val="0"/>
                          <w:marRight w:val="0"/>
                          <w:marTop w:val="240"/>
                          <w:marBottom w:val="150"/>
                          <w:divBdr>
                            <w:top w:val="none" w:sz="0" w:space="0" w:color="auto"/>
                            <w:left w:val="none" w:sz="0" w:space="0" w:color="auto"/>
                            <w:bottom w:val="none" w:sz="0" w:space="0" w:color="auto"/>
                            <w:right w:val="none" w:sz="0" w:space="0" w:color="auto"/>
                          </w:divBdr>
                          <w:divsChild>
                            <w:div w:id="1684895849">
                              <w:marLeft w:val="0"/>
                              <w:marRight w:val="0"/>
                              <w:marTop w:val="0"/>
                              <w:marBottom w:val="0"/>
                              <w:divBdr>
                                <w:top w:val="none" w:sz="0" w:space="0" w:color="auto"/>
                                <w:left w:val="none" w:sz="0" w:space="0" w:color="auto"/>
                                <w:bottom w:val="none" w:sz="0" w:space="0" w:color="auto"/>
                                <w:right w:val="none" w:sz="0" w:space="0" w:color="auto"/>
                              </w:divBdr>
                              <w:divsChild>
                                <w:div w:id="1962417894">
                                  <w:marLeft w:val="0"/>
                                  <w:marRight w:val="0"/>
                                  <w:marTop w:val="0"/>
                                  <w:marBottom w:val="0"/>
                                  <w:divBdr>
                                    <w:top w:val="none" w:sz="0" w:space="0" w:color="auto"/>
                                    <w:left w:val="none" w:sz="0" w:space="0" w:color="auto"/>
                                    <w:bottom w:val="none" w:sz="0" w:space="0" w:color="auto"/>
                                    <w:right w:val="none" w:sz="0" w:space="0" w:color="auto"/>
                                  </w:divBdr>
                                  <w:divsChild>
                                    <w:div w:id="1443648004">
                                      <w:marLeft w:val="0"/>
                                      <w:marRight w:val="0"/>
                                      <w:marTop w:val="0"/>
                                      <w:marBottom w:val="0"/>
                                      <w:divBdr>
                                        <w:top w:val="none" w:sz="0" w:space="0" w:color="auto"/>
                                        <w:left w:val="none" w:sz="0" w:space="0" w:color="auto"/>
                                        <w:bottom w:val="none" w:sz="0" w:space="0" w:color="auto"/>
                                        <w:right w:val="none" w:sz="0" w:space="0" w:color="auto"/>
                                      </w:divBdr>
                                      <w:divsChild>
                                        <w:div w:id="1139372986">
                                          <w:marLeft w:val="0"/>
                                          <w:marRight w:val="0"/>
                                          <w:marTop w:val="0"/>
                                          <w:marBottom w:val="0"/>
                                          <w:divBdr>
                                            <w:top w:val="none" w:sz="0" w:space="0" w:color="auto"/>
                                            <w:left w:val="none" w:sz="0" w:space="0" w:color="auto"/>
                                            <w:bottom w:val="none" w:sz="0" w:space="0" w:color="auto"/>
                                            <w:right w:val="none" w:sz="0" w:space="0" w:color="auto"/>
                                          </w:divBdr>
                                          <w:divsChild>
                                            <w:div w:id="8795148">
                                              <w:marLeft w:val="0"/>
                                              <w:marRight w:val="0"/>
                                              <w:marTop w:val="0"/>
                                              <w:marBottom w:val="0"/>
                                              <w:divBdr>
                                                <w:top w:val="none" w:sz="0" w:space="0" w:color="auto"/>
                                                <w:left w:val="none" w:sz="0" w:space="0" w:color="auto"/>
                                                <w:bottom w:val="none" w:sz="0" w:space="0" w:color="auto"/>
                                                <w:right w:val="none" w:sz="0" w:space="0" w:color="auto"/>
                                              </w:divBdr>
                                              <w:divsChild>
                                                <w:div w:id="95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74804">
                          <w:marLeft w:val="-60"/>
                          <w:marRight w:val="240"/>
                          <w:marTop w:val="180"/>
                          <w:marBottom w:val="0"/>
                          <w:divBdr>
                            <w:top w:val="none" w:sz="0" w:space="0" w:color="auto"/>
                            <w:left w:val="none" w:sz="0" w:space="0" w:color="auto"/>
                            <w:bottom w:val="none" w:sz="0" w:space="0" w:color="auto"/>
                            <w:right w:val="none" w:sz="0" w:space="0" w:color="auto"/>
                          </w:divBdr>
                          <w:divsChild>
                            <w:div w:id="1739282241">
                              <w:marLeft w:val="0"/>
                              <w:marRight w:val="0"/>
                              <w:marTop w:val="0"/>
                              <w:marBottom w:val="0"/>
                              <w:divBdr>
                                <w:top w:val="none" w:sz="0" w:space="0" w:color="auto"/>
                                <w:left w:val="none" w:sz="0" w:space="0" w:color="auto"/>
                                <w:bottom w:val="none" w:sz="0" w:space="0" w:color="auto"/>
                                <w:right w:val="none" w:sz="0" w:space="0" w:color="auto"/>
                              </w:divBdr>
                            </w:div>
                            <w:div w:id="21358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zuidersma@umcg.nl" TargetMode="External"/><Relationship Id="rId18" Type="http://schemas.openxmlformats.org/officeDocument/2006/relationships/hyperlink" Target="mailto:m.zuidersma@umcg.nl" TargetMode="External"/><Relationship Id="rId26" Type="http://schemas.openxmlformats.org/officeDocument/2006/relationships/hyperlink" Target="https://eur03.safelinks.protection.outlook.com/?url=https%3A%2F%2Fppw.kuleuven.be%2Fogp%2Fsmallisbeautifuloncemore2023&amp;data=05%7C01%7Cm.zuidersma%40umcg.nl%7C20e611a4531d43c9bb1008da6b3b37d1%7C335122f9d4f44d67a2fccd6dc20dde70%7C0%7C0%7C637940199361244005%7CUnknown%7CTWFpbGZsb3d8eyJWIjoiMC4wLjAwMDAiLCJQIjoiV2luMzIiLCJBTiI6Ik1haWwiLCJXVCI6Mn0%3D%7C3000%7C%7C%7C&amp;sdata=jOU1XZYjmwVqSLFJo6JG1NYD9uSkPLEalzSZRwktA%2Bc%3D&amp;reserved=0" TargetMode="External"/><Relationship Id="rId39" Type="http://schemas.openxmlformats.org/officeDocument/2006/relationships/hyperlink" Target="mailto:h.riese@umcg.nl" TargetMode="External"/><Relationship Id="rId21" Type="http://schemas.openxmlformats.org/officeDocument/2006/relationships/hyperlink" Target="https://eur03.safelinks.protection.outlook.com/?url=https%3A%2F%2Fesm-network.eu%2Findex.php%2Fabout%2Fthe-network%2F&amp;data=05%7C01%7Cm.zuidersma%40umcg.nl%7C20e611a4531d43c9bb1008da6b3b37d1%7C335122f9d4f44d67a2fccd6dc20dde70%7C0%7C0%7C637940199361244005%7CUnknown%7CTWFpbGZsb3d8eyJWIjoiMC4wLjAwMDAiLCJQIjoiV2luMzIiLCJBTiI6Ik1haWwiLCJXVCI6Mn0%3D%7C3000%7C%7C%7C&amp;sdata=04syHksH%2B5MWo77AQanl7WcsBGrQN%2F9blIq3oMxBYP0%3D&amp;reserved=0" TargetMode="External"/><Relationship Id="rId34" Type="http://schemas.openxmlformats.org/officeDocument/2006/relationships/hyperlink" Target="https://eur03.safelinks.protection.outlook.com/?url=https%3A%2F%2Fpubmed.ncbi.nlm.nih.gov%2F35397076%2F&amp;data=05%7C01%7Cm.zuidersma%40umcg.nl%7C20e611a4531d43c9bb1008da6b3b37d1%7C335122f9d4f44d67a2fccd6dc20dde70%7C0%7C0%7C637940199361244005%7CUnknown%7CTWFpbGZsb3d8eyJWIjoiMC4wLjAwMDAiLCJQIjoiV2luMzIiLCJBTiI6Ik1haWwiLCJXVCI6Mn0%3D%7C3000%7C%7C%7C&amp;sdata=LMgz6Hinr74sTSMXK9Op1uMzmiAU6kHBmOR3exHRq4U%3D&amp;reserved=0" TargetMode="External"/><Relationship Id="rId42" Type="http://schemas.openxmlformats.org/officeDocument/2006/relationships/hyperlink" Target="mailto:m.zuidersma@umcg.nl" TargetMode="External"/><Relationship Id="rId47" Type="http://schemas.openxmlformats.org/officeDocument/2006/relationships/theme" Target="theme/theme1.xml"/><Relationship Id="rId7" Type="http://schemas.openxmlformats.org/officeDocument/2006/relationships/hyperlink" Target="https://eur03.safelinks.protection.outlook.com/?url=https%3A%2F%2Filab-psychiatry.nl%2F&amp;data=05%7C01%7Cm.zuidersma%40umcg.nl%7C20e611a4531d43c9bb1008da6b3b37d1%7C335122f9d4f44d67a2fccd6dc20dde70%7C0%7C0%7C637940199361244005%7CUnknown%7CTWFpbGZsb3d8eyJWIjoiMC4wLjAwMDAiLCJQIjoiV2luMzIiLCJBTiI6Ik1haWwiLCJXVCI6Mn0%3D%7C3000%7C%7C%7C&amp;sdata=GiIFQJY3woQYz9h2mDgBeqzqnkuyyfxHET%2BgcxpVTLU%3D&amp;reserved=0" TargetMode="External"/><Relationship Id="rId2" Type="http://schemas.openxmlformats.org/officeDocument/2006/relationships/styles" Target="styles.xml"/><Relationship Id="rId16" Type="http://schemas.openxmlformats.org/officeDocument/2006/relationships/hyperlink" Target="mailto:r.c.kroese@umcg.nl" TargetMode="External"/><Relationship Id="rId29" Type="http://schemas.openxmlformats.org/officeDocument/2006/relationships/hyperlink" Target="mailto:small-is-beautiful-2023@kuleuven.be"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ilab-psychiatry.nl%2F&amp;data=05%7C01%7Cm.zuidersma%40umcg.nl%7C20e611a4531d43c9bb1008da6b3b37d1%7C335122f9d4f44d67a2fccd6dc20dde70%7C0%7C0%7C637940199361244005%7CUnknown%7CTWFpbGZsb3d8eyJWIjoiMC4wLjAwMDAiLCJQIjoiV2luMzIiLCJBTiI6Ik1haWwiLCJXVCI6Mn0%3D%7C3000%7C%7C%7C&amp;sdata=GiIFQJY3woQYz9h2mDgBeqzqnkuyyfxHET%2BgcxpVTLU%3D&amp;reserved=0" TargetMode="External"/><Relationship Id="rId11" Type="http://schemas.openxmlformats.org/officeDocument/2006/relationships/hyperlink" Target="mailto:e.snippe01@umcg.nl" TargetMode="External"/><Relationship Id="rId24" Type="http://schemas.openxmlformats.org/officeDocument/2006/relationships/hyperlink" Target="https://eur03.safelinks.protection.outlook.com/?url=https%3A%2F%2Fesm-network.eu%2Findex.php%2Fabout%2Fthe-network%2F&amp;data=05%7C01%7Cm.zuidersma%40umcg.nl%7C20e611a4531d43c9bb1008da6b3b37d1%7C335122f9d4f44d67a2fccd6dc20dde70%7C0%7C0%7C637940199361244005%7CUnknown%7CTWFpbGZsb3d8eyJWIjoiMC4wLjAwMDAiLCJQIjoiV2luMzIiLCJBTiI6Ik1haWwiLCJXVCI6Mn0%3D%7C3000%7C%7C%7C&amp;sdata=04syHksH%2B5MWo77AQanl7WcsBGrQN%2F9blIq3oMxBYP0%3D&amp;reserved=0" TargetMode="External"/><Relationship Id="rId32" Type="http://schemas.openxmlformats.org/officeDocument/2006/relationships/hyperlink" Target="https://eur03.safelinks.protection.outlook.com/?url=https%3A%2F%2Fppw.kuleuven.be%2Fogp%2Fsmallisbeautifuloncemore2023&amp;data=05%7C01%7Cm.zuidersma%40umcg.nl%7C20e611a4531d43c9bb1008da6b3b37d1%7C335122f9d4f44d67a2fccd6dc20dde70%7C0%7C0%7C637940199361244005%7CUnknown%7CTWFpbGZsb3d8eyJWIjoiMC4wLjAwMDAiLCJQIjoiV2luMzIiLCJBTiI6Ik1haWwiLCJXVCI6Mn0%3D%7C3000%7C%7C%7C&amp;sdata=jOU1XZYjmwVqSLFJo6JG1NYD9uSkPLEalzSZRwktA%2Bc%3D&amp;reserved=0" TargetMode="External"/><Relationship Id="rId37" Type="http://schemas.openxmlformats.org/officeDocument/2006/relationships/hyperlink" Target="https://eur03.safelinks.protection.outlook.com/?url=https%3A%2F%2Fpubmed.ncbi.nlm.nih.gov%2F35601888%2F&amp;data=05%7C01%7Cm.zuidersma%40umcg.nl%7C20e611a4531d43c9bb1008da6b3b37d1%7C335122f9d4f44d67a2fccd6dc20dde70%7C0%7C0%7C637940199361244005%7CUnknown%7CTWFpbGZsb3d8eyJWIjoiMC4wLjAwMDAiLCJQIjoiV2luMzIiLCJBTiI6Ik1haWwiLCJXVCI6Mn0%3D%7C3000%7C%7C%7C&amp;sdata=QVnszbz0nzlUCk3qioEcFCJ4AHsKhpLLS7O5W9BRDy4%3D&amp;reserved=0" TargetMode="External"/><Relationship Id="rId40" Type="http://schemas.openxmlformats.org/officeDocument/2006/relationships/hyperlink" Target="mailto:g.m.bloem@umcg.nl" TargetMode="External"/><Relationship Id="rId45" Type="http://schemas.openxmlformats.org/officeDocument/2006/relationships/hyperlink" Target="mailto:g.m.bloem@umcg.nl" TargetMode="External"/><Relationship Id="rId5" Type="http://schemas.openxmlformats.org/officeDocument/2006/relationships/image" Target="media/image1.png"/><Relationship Id="rId15" Type="http://schemas.openxmlformats.org/officeDocument/2006/relationships/hyperlink" Target="mailto:m.zuidersma@umcg.nl" TargetMode="External"/><Relationship Id="rId23" Type="http://schemas.openxmlformats.org/officeDocument/2006/relationships/hyperlink" Target="mailto:j.t.w.wigman@umcg.nl" TargetMode="External"/><Relationship Id="rId28" Type="http://schemas.openxmlformats.org/officeDocument/2006/relationships/hyperlink" Target="https://eur03.safelinks.protection.outlook.com/?url=https%3A%2F%2Fcdn.flxml.eu%2Flt-2180435868-f297fd646e89495656494e0e78969616d9eb9a5025decf53&amp;data=05%7C01%7Cm.zuidersma%40umcg.nl%7C20e611a4531d43c9bb1008da6b3b37d1%7C335122f9d4f44d67a2fccd6dc20dde70%7C0%7C0%7C637940199361244005%7CUnknown%7CTWFpbGZsb3d8eyJWIjoiMC4wLjAwMDAiLCJQIjoiV2luMzIiLCJBTiI6Ik1haWwiLCJXVCI6Mn0%3D%7C3000%7C%7C%7C&amp;sdata=Qt6Yrni2ioc%2F6V36lmhs%2BMLomibzezuNXzVxXeAr6uk%3D&amp;reserved=0" TargetMode="External"/><Relationship Id="rId36" Type="http://schemas.openxmlformats.org/officeDocument/2006/relationships/hyperlink" Target="https://eur03.safelinks.protection.outlook.com/?url=https%3A%2F%2Fpubmed.ncbi.nlm.nih.gov%2F35033835%2F&amp;data=05%7C01%7Cm.zuidersma%40umcg.nl%7C20e611a4531d43c9bb1008da6b3b37d1%7C335122f9d4f44d67a2fccd6dc20dde70%7C0%7C0%7C637940199361244005%7CUnknown%7CTWFpbGZsb3d8eyJWIjoiMC4wLjAwMDAiLCJQIjoiV2luMzIiLCJBTiI6Ik1haWwiLCJXVCI6Mn0%3D%7C3000%7C%7C%7C&amp;sdata=ZnRBo0sbPBk3Vc3gtRfYRKAe38gFbJc924Z5HLRnyRY%3D&amp;reserved=0" TargetMode="External"/><Relationship Id="rId10" Type="http://schemas.openxmlformats.org/officeDocument/2006/relationships/hyperlink" Target="mailto:e.snippe01@umcg.nl" TargetMode="External"/><Relationship Id="rId19" Type="http://schemas.openxmlformats.org/officeDocument/2006/relationships/hyperlink" Target="https://eur03.safelinks.protection.outlook.com/?url=https%3A%2F%2Fvrmentalhealth.nl%2F&amp;data=05%7C01%7Cm.zuidersma%40umcg.nl%7C20e611a4531d43c9bb1008da6b3b37d1%7C335122f9d4f44d67a2fccd6dc20dde70%7C0%7C0%7C637940199361244005%7CUnknown%7CTWFpbGZsb3d8eyJWIjoiMC4wLjAwMDAiLCJQIjoiV2luMzIiLCJBTiI6Ik1haWwiLCJXVCI6Mn0%3D%7C3000%7C%7C%7C&amp;sdata=6TMiNSTyu0mkLZtD7syio1cL%2BZDJZhgnZ21WewXV%2Fd4%3D&amp;reserved=0" TargetMode="External"/><Relationship Id="rId31" Type="http://schemas.openxmlformats.org/officeDocument/2006/relationships/hyperlink" Target="https://eur03.safelinks.protection.outlook.com/?url=https%3A%2F%2Fesm-network.eu%2Findex.php%2Fabout%2Fthe-network%2F&amp;data=05%7C01%7Cm.zuidersma%40umcg.nl%7C20e611a4531d43c9bb1008da6b3b37d1%7C335122f9d4f44d67a2fccd6dc20dde70%7C0%7C0%7C637940199361244005%7CUnknown%7CTWFpbGZsb3d8eyJWIjoiMC4wLjAwMDAiLCJQIjoiV2luMzIiLCJBTiI6Ik1haWwiLCJXVCI6Mn0%3D%7C3000%7C%7C%7C&amp;sdata=04syHksH%2B5MWo77AQanl7WcsBGrQN%2F9blIq3oMxBYP0%3D&amp;reserved=0" TargetMode="External"/><Relationship Id="rId44" Type="http://schemas.openxmlformats.org/officeDocument/2006/relationships/hyperlink" Target="mailto:s.h.booij@umcg.nl" TargetMode="External"/><Relationship Id="rId4" Type="http://schemas.openxmlformats.org/officeDocument/2006/relationships/webSettings" Target="webSettings.xml"/><Relationship Id="rId9" Type="http://schemas.openxmlformats.org/officeDocument/2006/relationships/hyperlink" Target="mailto:m.zuidersma@umcg.nl" TargetMode="External"/><Relationship Id="rId14" Type="http://schemas.openxmlformats.org/officeDocument/2006/relationships/hyperlink" Target="https://eur03.safelinks.protection.outlook.com/?url=https%3A%2F%2Fcursus1.webhosting.rug.nl%2Fgsms%2Fall-gsms-courses%2F%3Ftx_seminars_pi1%255BshowUid%255D%3D1496&amp;data=05%7C01%7Cm.zuidersma%40umcg.nl%7C20e611a4531d43c9bb1008da6b3b37d1%7C335122f9d4f44d67a2fccd6dc20dde70%7C0%7C0%7C637940199361244005%7CUnknown%7CTWFpbGZsb3d8eyJWIjoiMC4wLjAwMDAiLCJQIjoiV2luMzIiLCJBTiI6Ik1haWwiLCJXVCI6Mn0%3D%7C3000%7C%7C%7C&amp;sdata=EngCcupMQtl8FyvZMVNpzzdBEoCYIX8gcmoLVmwak04%3D&amp;reserved=0" TargetMode="External"/><Relationship Id="rId22" Type="http://schemas.openxmlformats.org/officeDocument/2006/relationships/hyperlink" Target="https://eur03.safelinks.protection.outlook.com/?url=https%3A%2F%2Fgbiomed.kuleuven.be%2Fenglish%2Fresearch%2F50000666%2F50000673%2Fcpp%2Fesm-network-meeting-2022%2F&amp;data=05%7C01%7Cm.zuidersma%40umcg.nl%7C20e611a4531d43c9bb1008da6b3b37d1%7C335122f9d4f44d67a2fccd6dc20dde70%7C0%7C0%7C637940199361244005%7CUnknown%7CTWFpbGZsb3d8eyJWIjoiMC4wLjAwMDAiLCJQIjoiV2luMzIiLCJBTiI6Ik1haWwiLCJXVCI6Mn0%3D%7C3000%7C%7C%7C&amp;sdata=qUdWRjXIH%2Fq15iA6GOaIwsq3ggnsDPb8r6wiXhNSb98%3D&amp;reserved=0" TargetMode="External"/><Relationship Id="rId27" Type="http://schemas.openxmlformats.org/officeDocument/2006/relationships/hyperlink" Target="https://eur03.safelinks.protection.outlook.com/?url=http%3A%2F%2Ftwitter.com%2FNof1symposium&amp;data=05%7C01%7Cm.zuidersma%40umcg.nl%7C20e611a4531d43c9bb1008da6b3b37d1%7C335122f9d4f44d67a2fccd6dc20dde70%7C0%7C0%7C637940199361244005%7CUnknown%7CTWFpbGZsb3d8eyJWIjoiMC4wLjAwMDAiLCJQIjoiV2luMzIiLCJBTiI6Ik1haWwiLCJXVCI6Mn0%3D%7C3000%7C%7C%7C&amp;sdata=wcj4PKmgGLsURNo9VUjn53yoxwg9XIzhTSulx07ceHU%3D&amp;reserved=0" TargetMode="External"/><Relationship Id="rId30" Type="http://schemas.openxmlformats.org/officeDocument/2006/relationships/hyperlink" Target="https://eur03.safelinks.protection.outlook.com/?url=https%3A%2F%2Ffedcsis.org%2F&amp;data=05%7C01%7Cm.zuidersma%40umcg.nl%7C20e611a4531d43c9bb1008da6b3b37d1%7C335122f9d4f44d67a2fccd6dc20dde70%7C0%7C0%7C637940199361244005%7CUnknown%7CTWFpbGZsb3d8eyJWIjoiMC4wLjAwMDAiLCJQIjoiV2luMzIiLCJBTiI6Ik1haWwiLCJXVCI6Mn0%3D%7C3000%7C%7C%7C&amp;sdata=os5ORAfZ0q%2F9jhenE8xe6MqhgA2CIaoYgwYPQldSXx8%3D&amp;reserved=0" TargetMode="External"/><Relationship Id="rId35" Type="http://schemas.openxmlformats.org/officeDocument/2006/relationships/hyperlink" Target="https://eur03.safelinks.protection.outlook.com/?url=https%3A%2F%2Fpubmed.ncbi.nlm.nih.gov%2F35357844%2F&amp;data=05%7C01%7Cm.zuidersma%40umcg.nl%7C20e611a4531d43c9bb1008da6b3b37d1%7C335122f9d4f44d67a2fccd6dc20dde70%7C0%7C0%7C637940199361244005%7CUnknown%7CTWFpbGZsb3d8eyJWIjoiMC4wLjAwMDAiLCJQIjoiV2luMzIiLCJBTiI6Ik1haWwiLCJXVCI6Mn0%3D%7C3000%7C%7C%7C&amp;sdata=%2BNxVVkNNBNfypMt9yjwMqVTphn7QdLVn6tHaDvnblZ0%3D&amp;reserved=0" TargetMode="External"/><Relationship Id="rId43" Type="http://schemas.openxmlformats.org/officeDocument/2006/relationships/hyperlink" Target="mailto:r.a.schoevers@umcg.nl" TargetMode="External"/><Relationship Id="rId8" Type="http://schemas.openxmlformats.org/officeDocument/2006/relationships/hyperlink" Target="mailto:s.h.booij@umcg.nl" TargetMode="External"/><Relationship Id="rId3" Type="http://schemas.openxmlformats.org/officeDocument/2006/relationships/settings" Target="settings.xml"/><Relationship Id="rId12" Type="http://schemas.openxmlformats.org/officeDocument/2006/relationships/hyperlink" Target="mailto:s.h.booij@umcg.nl" TargetMode="External"/><Relationship Id="rId17" Type="http://schemas.openxmlformats.org/officeDocument/2006/relationships/hyperlink" Target="https://eur03.safelinks.protection.outlook.com/?url=https%3A%2F%2Fdoi.org%2F10.33612%2Fdiss.216681879&amp;data=05%7C01%7Cm.zuidersma%40umcg.nl%7C20e611a4531d43c9bb1008da6b3b37d1%7C335122f9d4f44d67a2fccd6dc20dde70%7C0%7C0%7C637940199361244005%7CUnknown%7CTWFpbGZsb3d8eyJWIjoiMC4wLjAwMDAiLCJQIjoiV2luMzIiLCJBTiI6Ik1haWwiLCJXVCI6Mn0%3D%7C3000%7C%7C%7C&amp;sdata=N%2FCSrAubhd6VZzJ2FydQlSrl04YtegUeYRoTVB4aSaI%3D&amp;reserved=0" TargetMode="External"/><Relationship Id="rId25" Type="http://schemas.openxmlformats.org/officeDocument/2006/relationships/image" Target="media/image2.jpeg"/><Relationship Id="rId33" Type="http://schemas.openxmlformats.org/officeDocument/2006/relationships/hyperlink" Target="https://eur03.safelinks.protection.outlook.com/?url=https%3A%2F%2Fpubmed.ncbi.nlm.nih.gov%2F35833374%2F&amp;data=05%7C01%7Cm.zuidersma%40umcg.nl%7C20e611a4531d43c9bb1008da6b3b37d1%7C335122f9d4f44d67a2fccd6dc20dde70%7C0%7C0%7C637940199361244005%7CUnknown%7CTWFpbGZsb3d8eyJWIjoiMC4wLjAwMDAiLCJQIjoiV2luMzIiLCJBTiI6Ik1haWwiLCJXVCI6Mn0%3D%7C3000%7C%7C%7C&amp;sdata=vVi5%2BmJwq4wYJ8nRC%2Ba3y7Rca3XM64f9VDxv2S8iP38%3D&amp;reserved=0" TargetMode="External"/><Relationship Id="rId38" Type="http://schemas.openxmlformats.org/officeDocument/2006/relationships/hyperlink" Target="mailto:g.m.bloem@umcg.nl" TargetMode="External"/><Relationship Id="rId46" Type="http://schemas.openxmlformats.org/officeDocument/2006/relationships/fontTable" Target="fontTable.xml"/><Relationship Id="rId20" Type="http://schemas.openxmlformats.org/officeDocument/2006/relationships/hyperlink" Target="https://eur03.safelinks.protection.outlook.com/?url=https%3A%2F%2Fvrmentalhealth.nl%2Fvrelax-ontspanning%2F&amp;data=05%7C01%7Cm.zuidersma%40umcg.nl%7C20e611a4531d43c9bb1008da6b3b37d1%7C335122f9d4f44d67a2fccd6dc20dde70%7C0%7C0%7C637940199361244005%7CUnknown%7CTWFpbGZsb3d8eyJWIjoiMC4wLjAwMDAiLCJQIjoiV2luMzIiLCJBTiI6Ik1haWwiLCJXVCI6Mn0%3D%7C3000%7C%7C%7C&amp;sdata=7YgzY%2FftazVlgg6JsthbWhtVCSQOTlmn%2BdHR3gyiAcc%3D&amp;reserved=0" TargetMode="External"/><Relationship Id="rId41" Type="http://schemas.openxmlformats.org/officeDocument/2006/relationships/hyperlink" Target="mailto:k.j.wardenaar@umc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3263</Words>
  <Characters>18605</Characters>
  <Application>Microsoft Office Word</Application>
  <DocSecurity>0</DocSecurity>
  <Lines>155</Lines>
  <Paragraphs>43</Paragraphs>
  <ScaleCrop>false</ScaleCrop>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Zuidersma</dc:creator>
  <cp:keywords/>
  <dc:description/>
  <cp:lastModifiedBy>Zuidersma</cp:lastModifiedBy>
  <cp:revision>1</cp:revision>
  <dcterms:created xsi:type="dcterms:W3CDTF">2022-07-22T08:37:00Z</dcterms:created>
  <dcterms:modified xsi:type="dcterms:W3CDTF">2022-07-22T08:38:00Z</dcterms:modified>
</cp:coreProperties>
</file>